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5855C2F4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печати Курской области </w:t>
      </w:r>
      <w:r w:rsidR="00C33C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4B272C">
        <w:rPr>
          <w:sz w:val="28"/>
          <w:szCs w:val="28"/>
        </w:rPr>
        <w:t>30</w:t>
      </w:r>
      <w:r w:rsidR="006327EE">
        <w:rPr>
          <w:sz w:val="28"/>
          <w:szCs w:val="28"/>
        </w:rPr>
        <w:t xml:space="preserve"> </w:t>
      </w:r>
      <w:r w:rsidR="000F318B">
        <w:rPr>
          <w:sz w:val="28"/>
          <w:szCs w:val="28"/>
        </w:rPr>
        <w:t xml:space="preserve"> </w:t>
      </w:r>
      <w:r w:rsidR="00E94A82">
        <w:rPr>
          <w:sz w:val="28"/>
          <w:szCs w:val="28"/>
        </w:rPr>
        <w:t>.</w:t>
      </w:r>
      <w:r w:rsidR="00710B3F">
        <w:rPr>
          <w:sz w:val="28"/>
          <w:szCs w:val="28"/>
        </w:rPr>
        <w:t xml:space="preserve"> </w:t>
      </w:r>
      <w:r w:rsidR="00AE1526">
        <w:rPr>
          <w:sz w:val="28"/>
          <w:szCs w:val="28"/>
        </w:rPr>
        <w:t>1</w:t>
      </w:r>
      <w:r w:rsidR="006327EE">
        <w:rPr>
          <w:sz w:val="28"/>
          <w:szCs w:val="28"/>
        </w:rPr>
        <w:t>2</w:t>
      </w:r>
      <w:r w:rsidR="00710B3F">
        <w:rPr>
          <w:sz w:val="28"/>
          <w:szCs w:val="28"/>
        </w:rPr>
        <w:t xml:space="preserve"> </w:t>
      </w:r>
      <w:r w:rsidR="00E94A82">
        <w:rPr>
          <w:sz w:val="28"/>
          <w:szCs w:val="28"/>
        </w:rPr>
        <w:t>.20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 w:rsidR="00633607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0F318B">
        <w:rPr>
          <w:sz w:val="28"/>
          <w:szCs w:val="28"/>
        </w:rPr>
        <w:t xml:space="preserve"> </w:t>
      </w:r>
      <w:r w:rsidR="004B272C">
        <w:rPr>
          <w:sz w:val="28"/>
          <w:szCs w:val="28"/>
        </w:rPr>
        <w:t>181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2D541353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710B3F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плановый период 202</w:t>
      </w:r>
      <w:r w:rsidR="00710B3F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710B3F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079070FD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710B3F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21916FE6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0A871E9C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710B3F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7635D1F0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169898,787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1D5A9CCD" w:rsidR="00446DCD" w:rsidRPr="00406C9E" w:rsidRDefault="0006355E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151419,680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600AF7BA" w:rsidR="00446DCD" w:rsidRDefault="0006355E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151419,680</w:t>
            </w:r>
          </w:p>
        </w:tc>
      </w:tr>
      <w:tr w:rsidR="00446DCD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91B5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7894634D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1F0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3EF5574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34F8C583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150686,367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336122B5" w:rsidR="00446DCD" w:rsidRPr="00406C9E" w:rsidRDefault="0006355E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132519,060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62D3EF8F" w:rsidR="00446DCD" w:rsidRDefault="0006355E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13519,060</w:t>
            </w:r>
          </w:p>
        </w:tc>
      </w:tr>
      <w:tr w:rsidR="00BA3CA5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07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798C2380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241F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4FFB3CC6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DB088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6584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4AD75B69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42DA98B2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799AB20A" w:rsidR="00BA3CA5" w:rsidRDefault="00406C9E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</w:t>
            </w:r>
            <w:r w:rsidR="00710B3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493DD0BD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497AF158" w:rsidR="00BA3CA5" w:rsidRDefault="00710B3F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1.1.1 </w:t>
            </w:r>
            <w:r w:rsidR="00642EF3">
              <w:rPr>
                <w:sz w:val="20"/>
                <w:szCs w:val="20"/>
                <w:lang w:eastAsia="en-US"/>
              </w:rPr>
              <w:t xml:space="preserve">Распространение информации  о Курской области </w:t>
            </w:r>
            <w:r>
              <w:rPr>
                <w:sz w:val="20"/>
                <w:szCs w:val="20"/>
                <w:lang w:eastAsia="en-US"/>
              </w:rPr>
              <w:t xml:space="preserve">через  информационные агентства и </w:t>
            </w:r>
            <w:r w:rsidR="00642EF3">
              <w:rPr>
                <w:sz w:val="20"/>
                <w:szCs w:val="20"/>
                <w:lang w:eastAsia="en-US"/>
              </w:rPr>
              <w:t xml:space="preserve">другие </w:t>
            </w:r>
            <w:r w:rsidR="00064918">
              <w:rPr>
                <w:sz w:val="20"/>
                <w:szCs w:val="20"/>
                <w:lang w:eastAsia="en-US"/>
              </w:rPr>
              <w:t>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7BD" w14:textId="77777777" w:rsidR="00DD7413" w:rsidRDefault="00DD7413" w:rsidP="00DD7413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8464DAD" w14:textId="2CB97C9D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3C1ED4E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9AACCDD" w14:textId="55AC3B71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881F734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A865034" w14:textId="4B715244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91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EBBDB4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75619A" w14:textId="556DC9FA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5C2BB02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1311FA9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6F55A1F2" w:rsidR="00576922" w:rsidRDefault="00472FE3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6811,500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0E858F4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256863E7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89B" w14:textId="6FEA5C66" w:rsidR="00576922" w:rsidRDefault="00576922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576922" w:rsidRDefault="0057692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2298AD86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информационных материалов </w:t>
            </w:r>
            <w:r>
              <w:rPr>
                <w:sz w:val="20"/>
                <w:szCs w:val="20"/>
                <w:lang w:eastAsia="en-US"/>
              </w:rPr>
              <w:lastRenderedPageBreak/>
              <w:t>о деятельности органов исполнительной власти Курской области в федеральных и региональных печатных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деятельности органов </w:t>
            </w:r>
            <w:r>
              <w:rPr>
                <w:sz w:val="20"/>
                <w:szCs w:val="20"/>
                <w:lang w:eastAsia="en-US"/>
              </w:rPr>
              <w:lastRenderedPageBreak/>
              <w:t>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3B2835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7681049" w14:textId="40509952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5E45907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57C6118A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FD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4FEF3C9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F49A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6DE4F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850CCA" w14:textId="0481FBDA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3422689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16ACF5C" w:rsidR="00576922" w:rsidRDefault="00472FE3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388,500</w:t>
            </w:r>
            <w:bookmarkStart w:id="0" w:name="_GoBack"/>
            <w:bookmarkEnd w:id="0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576922" w:rsidRDefault="00710B3F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Договоры, заключенные с федеральными и региональными  печатными </w:t>
            </w:r>
            <w:r w:rsidR="00C10F5B">
              <w:rPr>
                <w:sz w:val="20"/>
                <w:szCs w:val="20"/>
                <w:lang w:eastAsia="en-US"/>
              </w:rPr>
              <w:t xml:space="preserve">СМИ </w:t>
            </w:r>
            <w:r w:rsidR="00EF77F4">
              <w:rPr>
                <w:sz w:val="20"/>
                <w:szCs w:val="20"/>
                <w:lang w:eastAsia="en-US"/>
              </w:rPr>
              <w:t>на</w:t>
            </w:r>
            <w:r>
              <w:rPr>
                <w:sz w:val="20"/>
                <w:szCs w:val="20"/>
                <w:lang w:eastAsia="en-US"/>
              </w:rPr>
              <w:t xml:space="preserve"> размещени</w:t>
            </w:r>
            <w:r w:rsidR="00EF77F4">
              <w:rPr>
                <w:sz w:val="20"/>
                <w:szCs w:val="20"/>
                <w:lang w:eastAsia="en-US"/>
              </w:rPr>
              <w:t xml:space="preserve">е </w:t>
            </w:r>
            <w:r>
              <w:rPr>
                <w:sz w:val="20"/>
                <w:szCs w:val="20"/>
                <w:lang w:eastAsia="en-US"/>
              </w:rPr>
              <w:t>информационных материалов о деятельности органов исполнительной власти Курской области, исполнены</w:t>
            </w:r>
          </w:p>
          <w:p w14:paraId="57D85CD4" w14:textId="66553115" w:rsidR="005210E6" w:rsidRDefault="005210E6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AE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779FCF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DE9DF7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02F260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FF766B" w14:textId="1BD3E60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BA3CA5" w:rsidRDefault="00BA3CA5" w:rsidP="00BA3C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5210E6" w:rsidRDefault="005210E6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F308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54A873D4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A37B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244BD462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77777777" w:rsidR="00BA3CA5" w:rsidRDefault="00BA3CA5" w:rsidP="00BA3CA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01 13 </w:t>
            </w:r>
          </w:p>
          <w:p w14:paraId="1543FD77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BA3CA5" w:rsidRDefault="00BA3CA5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творческих конкурсов и других мероприятий в установленной </w:t>
            </w:r>
            <w:r>
              <w:rPr>
                <w:sz w:val="20"/>
                <w:szCs w:val="20"/>
                <w:lang w:eastAsia="en-US"/>
              </w:rPr>
              <w:lastRenderedPageBreak/>
              <w:t>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государственных средств массовой информации в </w:t>
            </w:r>
            <w:r>
              <w:rPr>
                <w:sz w:val="20"/>
                <w:szCs w:val="20"/>
                <w:lang w:eastAsia="en-US"/>
              </w:rPr>
              <w:lastRenderedPageBreak/>
              <w:t>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B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2F4EC8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922C6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633111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023FAF9" w14:textId="5759774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6F5FE4D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CDB09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0A1248D9" w:rsidR="00576922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F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2021 г.</w:t>
            </w:r>
          </w:p>
          <w:p w14:paraId="5B48FF05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A6C376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449693C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933DA9B" w14:textId="5FAF406F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77777777" w:rsidR="00823C5F" w:rsidRDefault="00823C5F" w:rsidP="00823C5F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01 13 </w:t>
            </w:r>
          </w:p>
          <w:p w14:paraId="74C90B48" w14:textId="77777777" w:rsidR="00823C5F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576922" w:rsidRDefault="00823C5F" w:rsidP="00823C5F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57692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576922" w:rsidRDefault="0057692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6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0E207FF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FDABB4B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54FF06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91F00F" w14:textId="76C7910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576922" w:rsidRDefault="0057692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BA3CA5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BA3CA5" w:rsidRDefault="00BA3CA5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</w:p>
          <w:p w14:paraId="22698087" w14:textId="77777777" w:rsidR="00BA3CA5" w:rsidRDefault="00BA3CA5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9A1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2ECDF2D5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24E" w14:textId="77777777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16A73B8C" w:rsidR="00BA3CA5" w:rsidRDefault="00BA3CA5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5210E6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BA3CA5" w:rsidRDefault="00BA3CA5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22881FCB" w:rsidR="00BA3CA5" w:rsidRDefault="00673CC6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128075,367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701B4C66" w:rsidR="00BA3CA5" w:rsidRPr="00406C9E" w:rsidRDefault="0006355E" w:rsidP="00BA3C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132519,060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757F6E27" w:rsidR="00BA3CA5" w:rsidRDefault="0006355E" w:rsidP="00BA3CA5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132519,060</w:t>
            </w:r>
          </w:p>
        </w:tc>
      </w:tr>
      <w:tr w:rsidR="00446DCD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637E3321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74379,853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38E57ABF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71619,353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356628D8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71619,353</w:t>
            </w:r>
          </w:p>
        </w:tc>
      </w:tr>
      <w:tr w:rsidR="00446DCD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76B8654E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53695,514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4B235311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67D33C18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446DCD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424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C6CD9E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6F1329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2D938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80A9DC" w14:textId="5C155C59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0401294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993FC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01310EAA" w:rsidR="00446DCD" w:rsidRDefault="005210E6" w:rsidP="005210E6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DF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CB9342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12EF6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6E21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74834" w14:textId="50CD4601" w:rsidR="00446DCD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58BF626E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74379,853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6A9E748D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71619,353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767C5A03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71619,353</w:t>
            </w:r>
          </w:p>
        </w:tc>
      </w:tr>
      <w:tr w:rsidR="00446DCD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446DCD" w:rsidRDefault="00446DCD" w:rsidP="00446DCD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446DCD" w:rsidRDefault="00446DCD" w:rsidP="00446D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50C88525" w:rsidR="00446DCD" w:rsidRDefault="00673CC6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53695,514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3BE8166F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115740EB" w:rsidR="00446DCD" w:rsidRDefault="00F672C3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57692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E3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3F9EF7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664D77D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75ABAADA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5F1477" w14:textId="55C6623B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D4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38E94E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FF45F6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CFBDBD0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B10B72" w14:textId="752C90A7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B5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615F3A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331063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AC93152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132505" w14:textId="5375E4A4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F672C3" w14:paraId="73EA34EC" w14:textId="77777777" w:rsidTr="00F454A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EA1B" w14:textId="6C5B33E1" w:rsidR="00F672C3" w:rsidRDefault="00F672C3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B90" w14:textId="77777777" w:rsidR="00F672C3" w:rsidRDefault="00F672C3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DBFC315" w14:textId="77777777" w:rsidR="00F672C3" w:rsidRDefault="00F672C3" w:rsidP="00BA3CA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DC17" w14:textId="77777777" w:rsidR="00F672C3" w:rsidRDefault="00F672C3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2190" w14:textId="2C0972F4" w:rsidR="00F672C3" w:rsidRDefault="00F672C3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8EE5" w14:textId="16EDBEB5" w:rsidR="00F672C3" w:rsidRDefault="00F672C3" w:rsidP="00BA3CA5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3C00F" w14:textId="77777777" w:rsidR="00F672C3" w:rsidRDefault="00F672C3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59AB28" w14:textId="0E6BE13C" w:rsidR="00F672C3" w:rsidRDefault="00F672C3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CBFA8" w14:textId="77777777" w:rsidR="00F672C3" w:rsidRDefault="00F672C3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07C758" w14:textId="30E7CDBA" w:rsidR="00F672C3" w:rsidRDefault="00F672C3" w:rsidP="00BA3CA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DB0880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4" w14:textId="77777777" w:rsidR="00F672C3" w:rsidRDefault="00F672C3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1773C15" w14:textId="4F8D3E8F" w:rsidR="00486C68" w:rsidRDefault="00486C68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58D" w14:textId="161E7B55" w:rsidR="00F672C3" w:rsidRDefault="00673CC6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15411</w:t>
            </w:r>
            <w:r w:rsidR="00486C68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67D" w14:textId="6FFFD769" w:rsidR="00F672C3" w:rsidRDefault="00486C68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B" w14:textId="5B43A8B5" w:rsidR="00F672C3" w:rsidRDefault="00486C68" w:rsidP="00BA3CA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486C68" w14:paraId="3AEE9F47" w14:textId="77777777" w:rsidTr="00F454A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C933" w14:textId="37C06E7B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810C" w14:textId="77777777" w:rsidR="00486C68" w:rsidRDefault="00486C68" w:rsidP="00486C6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62D4" w14:textId="77777777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4511" w14:textId="147372D8" w:rsidR="00486C68" w:rsidRDefault="00486C68" w:rsidP="00486C68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8627" w14:textId="6B8636B5" w:rsidR="00486C68" w:rsidRDefault="00486C68" w:rsidP="00486C68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4C01" w14:textId="53FA044C" w:rsidR="00486C68" w:rsidRDefault="00486C68" w:rsidP="00486C68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0EE" w14:textId="0F01F18F" w:rsidR="00486C68" w:rsidRDefault="00486C68" w:rsidP="00486C68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34" w14:textId="77777777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4317F05C" w14:textId="77777777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46C9F7A3" w14:textId="086CC34E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580" w14:textId="6BF44581" w:rsidR="00486C68" w:rsidRDefault="00673CC6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15411</w:t>
            </w:r>
            <w:r w:rsidR="00486C68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CE" w14:textId="67887874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6D7" w14:textId="7981E3A3" w:rsidR="00486C68" w:rsidRDefault="00486C68" w:rsidP="00486C68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030105BC" w14:textId="77777777" w:rsidTr="009E7B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1C0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497FED9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61871DE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5FF9A5A" w14:textId="47CC2226" w:rsidR="00576922" w:rsidRDefault="00576922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9C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7D5D38C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5FD3E1E" w14:textId="7D59E6BC" w:rsidR="00576922" w:rsidRDefault="00576922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9EA" w14:textId="5D42B4D8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печати Курской области,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информацией о деятельности Губернатора Курской области и Администрации Курской области, наполнены,</w:t>
            </w:r>
          </w:p>
          <w:p w14:paraId="781796F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 xml:space="preserve">председатель комитета, комитет информации и </w:t>
            </w:r>
            <w:r w:rsidR="00576922">
              <w:rPr>
                <w:sz w:val="20"/>
                <w:szCs w:val="20"/>
                <w:lang w:eastAsia="en-US"/>
              </w:rPr>
              <w:lastRenderedPageBreak/>
              <w:t>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77777777" w:rsidR="00576922" w:rsidRDefault="0057692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3B7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64F5DF" w14:textId="7CF5A585" w:rsidR="00576922" w:rsidRDefault="00576922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57692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1.4.2.                   Сопровождение закрепленных за комитетом информации и печати Курской области разделов официального сайта Администрации Курской области, официального сайта Губернатора Курской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 и Администрации Курской области</w:t>
            </w:r>
          </w:p>
          <w:p w14:paraId="1745F727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7E7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F21200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14D66E7C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593888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6DA76B2" w14:textId="6237A062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E6600B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</w:p>
          <w:p w14:paraId="16087AD6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5D1F75" w14:textId="77777777" w:rsidR="00373CC4" w:rsidRDefault="00373CC4" w:rsidP="00373CC4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358CC2CA" w:rsidR="00576922" w:rsidRDefault="00373CC4" w:rsidP="00373CC4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80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5673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8E54E1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05AFE33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596255" w14:textId="7DD6C8C9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2B702FCA" w14:textId="77777777" w:rsidR="00576922" w:rsidRDefault="0057692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</w:t>
            </w:r>
            <w:r w:rsidR="00F47B1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00000</w:t>
            </w:r>
          </w:p>
          <w:p w14:paraId="09E61E4B" w14:textId="77777777" w:rsidR="00F47B12" w:rsidRDefault="00F47B12" w:rsidP="00F47B1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7692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576922" w:rsidRDefault="0057692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576922" w:rsidRDefault="0057692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E7E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6349269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E1872F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0BE306" w14:textId="77777777" w:rsidR="005210E6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0DBB78" w14:textId="1F114BED" w:rsidR="00576922" w:rsidRDefault="005210E6" w:rsidP="005210E6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55F2BC0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5EA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EE77" w14:textId="77777777" w:rsidR="00077EC7" w:rsidRDefault="00077EC7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1.4.3</w:t>
            </w:r>
          </w:p>
          <w:p w14:paraId="199072C0" w14:textId="689AFEA7" w:rsidR="000F318B" w:rsidRDefault="00077EC7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Приобретение автомобилей АУ</w:t>
            </w:r>
            <w:r w:rsidR="00DB0880">
              <w:rPr>
                <w:sz w:val="20"/>
                <w:szCs w:val="20"/>
                <w:lang w:eastAsia="en-US"/>
              </w:rPr>
              <w:t xml:space="preserve"> КО</w:t>
            </w:r>
            <w:r>
              <w:rPr>
                <w:sz w:val="20"/>
                <w:szCs w:val="20"/>
                <w:lang w:eastAsia="en-US"/>
              </w:rPr>
              <w:t xml:space="preserve"> «РГ «Обоянская газета» и АУ</w:t>
            </w:r>
            <w:r w:rsidR="00AA241B">
              <w:rPr>
                <w:sz w:val="20"/>
                <w:szCs w:val="20"/>
                <w:lang w:eastAsia="en-US"/>
              </w:rPr>
              <w:t xml:space="preserve"> КО</w:t>
            </w:r>
            <w:r>
              <w:rPr>
                <w:sz w:val="20"/>
                <w:szCs w:val="20"/>
                <w:lang w:eastAsia="en-US"/>
              </w:rPr>
              <w:t xml:space="preserve"> «РГ «Знамя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победы </w:t>
            </w:r>
            <w:r w:rsidR="00DD12CC">
              <w:rPr>
                <w:sz w:val="20"/>
                <w:szCs w:val="20"/>
                <w:lang w:eastAsia="en-US"/>
              </w:rPr>
              <w:t>, АУКО «ТРК «Сейм»</w:t>
            </w:r>
            <w:r>
              <w:rPr>
                <w:sz w:val="20"/>
                <w:szCs w:val="20"/>
                <w:lang w:eastAsia="en-US"/>
              </w:rPr>
              <w:t xml:space="preserve">  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9E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28E" w14:textId="2552BFC4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A31D6A"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 w:rsidRPr="00A31D6A"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49" w14:textId="18E3696B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Приобретение 2-х автомобилей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3E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</w:t>
            </w:r>
          </w:p>
          <w:p w14:paraId="0B9DE92D" w14:textId="1003B4AF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680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44070FDB" w14:textId="5BC5933C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4F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6CDA0E2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5DF81A5A" w14:textId="7D6A58DE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7B7" w14:textId="0714F7E7" w:rsidR="000F318B" w:rsidRDefault="00673CC6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  <w:r w:rsidR="000F318B">
              <w:rPr>
                <w:sz w:val="20"/>
                <w:szCs w:val="20"/>
                <w:lang w:eastAsia="en-US"/>
              </w:rPr>
              <w:t>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2DD" w14:textId="3BCDEC98" w:rsidR="000F318B" w:rsidRDefault="0006355E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8A5" w14:textId="23E981AB" w:rsidR="000F318B" w:rsidRDefault="0006355E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0F318B" w14:paraId="2151DFA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CA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2444B" w14:textId="246574AE" w:rsidR="00077EC7" w:rsidRDefault="00077EC7" w:rsidP="00077E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событие1.4.3.1</w:t>
            </w:r>
          </w:p>
          <w:p w14:paraId="34101812" w14:textId="454FB09F" w:rsidR="000F318B" w:rsidRDefault="00DD12CC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23627">
              <w:rPr>
                <w:sz w:val="20"/>
                <w:szCs w:val="20"/>
              </w:rPr>
              <w:t>Соглашения на выделение субсидии на иные цели  с подведомственными автономными учреждениями  АУКО «Редакция газеты «Обоянская газета», АУКО «Редакция газеты «Знамя победы», АУКО «ТРК «Сейм» заключены</w:t>
            </w:r>
            <w:r>
              <w:rPr>
                <w:sz w:val="20"/>
                <w:szCs w:val="20"/>
              </w:rPr>
              <w:t>, субсиди</w:t>
            </w:r>
            <w:r w:rsidR="0018106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перечислены.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ADC" w14:textId="127B4D61" w:rsidR="000F318B" w:rsidRDefault="00EA66E9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F55" w14:textId="72939838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A31D6A"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1EB" w14:textId="5C82A6D6" w:rsidR="000F318B" w:rsidRDefault="00077EC7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</w:t>
            </w:r>
            <w:r w:rsidR="000F318B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FBF" w14:textId="793751B9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88DF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8DC5107" w14:textId="1D4BD108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DB1" w14:textId="2DFD685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21A" w14:textId="6D97FEA8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F22" w14:textId="7B11704F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D1C" w14:textId="670E7B8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2368DA3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E59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444FC" w14:textId="66A1D43A" w:rsidR="00077EC7" w:rsidRDefault="00077EC7" w:rsidP="00077E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1.4.4</w:t>
            </w:r>
          </w:p>
          <w:p w14:paraId="3748511B" w14:textId="7BBF1833" w:rsidR="000F318B" w:rsidRDefault="00077EC7" w:rsidP="003906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помещений здания</w:t>
            </w:r>
            <w:r w:rsidR="0039064D">
              <w:rPr>
                <w:sz w:val="20"/>
                <w:szCs w:val="20"/>
                <w:lang w:eastAsia="en-US"/>
              </w:rPr>
              <w:t xml:space="preserve"> и приобретение оборудования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AA241B">
              <w:rPr>
                <w:sz w:val="20"/>
                <w:szCs w:val="20"/>
                <w:lang w:eastAsia="en-US"/>
              </w:rPr>
              <w:t xml:space="preserve">АУКО </w:t>
            </w:r>
            <w:r>
              <w:rPr>
                <w:sz w:val="20"/>
                <w:szCs w:val="20"/>
                <w:lang w:eastAsia="en-US"/>
              </w:rPr>
              <w:t xml:space="preserve"> «</w:t>
            </w:r>
            <w:r w:rsidR="00AA241B">
              <w:rPr>
                <w:sz w:val="20"/>
                <w:szCs w:val="20"/>
                <w:lang w:eastAsia="en-US"/>
              </w:rPr>
              <w:t>Р</w:t>
            </w:r>
            <w:r w:rsidR="00F454A2">
              <w:rPr>
                <w:sz w:val="20"/>
                <w:szCs w:val="20"/>
                <w:lang w:eastAsia="en-US"/>
              </w:rPr>
              <w:t>едакция газеты</w:t>
            </w:r>
            <w:r>
              <w:rPr>
                <w:sz w:val="20"/>
                <w:szCs w:val="20"/>
                <w:lang w:eastAsia="en-US"/>
              </w:rPr>
              <w:t xml:space="preserve"> «Сельская новь»</w:t>
            </w:r>
            <w:r w:rsidR="0039064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9B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FD2" w14:textId="23438A44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A31D6A"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0EE" w14:textId="5B3AC0B9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</w:t>
            </w:r>
            <w:r w:rsidR="00077EC7">
              <w:rPr>
                <w:sz w:val="20"/>
                <w:szCs w:val="20"/>
                <w:lang w:eastAsia="en-US"/>
              </w:rPr>
              <w:t xml:space="preserve">помещений </w:t>
            </w:r>
            <w:r>
              <w:rPr>
                <w:sz w:val="20"/>
                <w:szCs w:val="20"/>
                <w:lang w:eastAsia="en-US"/>
              </w:rPr>
              <w:t xml:space="preserve">здания </w:t>
            </w:r>
            <w:r w:rsidR="00077EC7">
              <w:rPr>
                <w:sz w:val="20"/>
                <w:szCs w:val="20"/>
                <w:lang w:eastAsia="en-US"/>
              </w:rPr>
              <w:t>автономного учреждения «Р</w:t>
            </w:r>
            <w:r>
              <w:rPr>
                <w:sz w:val="20"/>
                <w:szCs w:val="20"/>
                <w:lang w:eastAsia="en-US"/>
              </w:rPr>
              <w:t>едакци</w:t>
            </w:r>
            <w:r w:rsidR="00077EC7"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 xml:space="preserve"> газеты «Сельская новь»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9F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</w:t>
            </w:r>
          </w:p>
          <w:p w14:paraId="3163FBE7" w14:textId="418B18C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A8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3C3A70E" w14:textId="5C984E93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763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1202</w:t>
            </w:r>
          </w:p>
          <w:p w14:paraId="343DD2C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63ECB1A1" w14:textId="42CC2D94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CC3" w14:textId="575CC7FC" w:rsidR="000F318B" w:rsidRDefault="0039064D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CC6">
              <w:rPr>
                <w:sz w:val="20"/>
                <w:szCs w:val="20"/>
                <w:lang w:eastAsia="en-US"/>
              </w:rPr>
              <w:t>1111</w:t>
            </w:r>
            <w:r w:rsidR="000F318B">
              <w:rPr>
                <w:sz w:val="20"/>
                <w:szCs w:val="20"/>
                <w:lang w:eastAsia="en-US"/>
              </w:rPr>
              <w:t>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E33" w14:textId="293A64C2" w:rsidR="000F318B" w:rsidRDefault="0006355E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E8E" w14:textId="055FF0DF" w:rsidR="000F318B" w:rsidRDefault="0006355E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0F318B" w14:paraId="6BAF4D7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E0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44275" w14:textId="798A0C6C" w:rsidR="00077EC7" w:rsidRDefault="00077EC7" w:rsidP="00077E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событие1.4.4.1</w:t>
            </w:r>
          </w:p>
          <w:p w14:paraId="400B951A" w14:textId="2E423799" w:rsidR="00077EC7" w:rsidRDefault="00DD12CC" w:rsidP="00077E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23627">
              <w:rPr>
                <w:sz w:val="20"/>
                <w:szCs w:val="20"/>
              </w:rPr>
              <w:t xml:space="preserve">Соглашения на выделение субсидии на иные цели  с подведомственным автономным учреждением  АУКО «Редакция газета «Сельская новь» на </w:t>
            </w:r>
            <w:r w:rsidRPr="00623627">
              <w:rPr>
                <w:sz w:val="20"/>
                <w:szCs w:val="20"/>
              </w:rPr>
              <w:lastRenderedPageBreak/>
              <w:t>капитальный ремонт помещений и  приобретение оборудования заключены</w:t>
            </w:r>
            <w:r>
              <w:rPr>
                <w:sz w:val="20"/>
                <w:szCs w:val="20"/>
              </w:rPr>
              <w:t>, субсидии перечислены.</w:t>
            </w:r>
          </w:p>
          <w:p w14:paraId="2797F012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C9B" w14:textId="6CC29403" w:rsidR="000F318B" w:rsidRPr="00A40232" w:rsidRDefault="000F318B" w:rsidP="00A40232">
            <w:pPr>
              <w:pStyle w:val="aa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686" w14:textId="711C1829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 w:rsidRPr="00A31D6A"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FB5" w14:textId="08FBADE3" w:rsidR="000F318B" w:rsidRDefault="00077EC7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21A" w14:textId="52CB9A7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08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DECA6FF" w14:textId="56F0909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F86" w14:textId="31A5315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E2F" w14:textId="296203BD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723" w14:textId="3036212F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6D2" w14:textId="27A3D268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1.5.  Обеспечение средств массовой информации достоверной информацией о социально-экономическом развитии Курской области,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конституционного права граждан на получение объективной информации о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B3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1D9DE63" w14:textId="3AC85628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63E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7557317C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451B7E7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4AD03B0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 и Администрации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B2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024D2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D55B7C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78A13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CCA25A" w14:textId="1DDBB0B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077D307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B8E992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18E5638D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98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4FEC3EC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53199AF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E1A14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110549" w14:textId="4CF5A8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26D19B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</w:t>
            </w:r>
            <w:r>
              <w:rPr>
                <w:sz w:val="20"/>
                <w:szCs w:val="20"/>
                <w:lang w:eastAsia="en-US"/>
              </w:rPr>
              <w:lastRenderedPageBreak/>
              <w:t>Администрации Курской области, включающие материалы о социально-экономическом развитии Курской области,   о деятельности Губернатора Курской области и органов исполнительной власти Курской области, выпущены 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75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472F38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F5D45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9E0EED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0FE5114" w14:textId="0536AB82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Администрацией Курской области</w:t>
            </w:r>
          </w:p>
          <w:p w14:paraId="472C204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62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9E3CE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0694557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9FC2B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FDFCCA" w14:textId="4E3C45F1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04D7931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32E50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0488E0D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08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B2C4114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BC9670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882F57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0FAAE2" w14:textId="6310130C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55CCAD2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1.5.2.1  Освещение мероприятий, организованных Администрацией Курской области, государственными региональными средствами массовой информации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осуществлено</w:t>
            </w:r>
          </w:p>
          <w:p w14:paraId="6A7E0752" w14:textId="02A997F6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B3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E489F0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096E3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BD50C72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1AE1F" w14:textId="574B1F32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Освещение через средства массовой информации актуальных вопросов деятельности Губернатора Курской области и должностных лиц Администрации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26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3E12CE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0845F1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1404ED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B1D8086" w14:textId="27CCF643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75D8562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6E800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353215E9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19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718A609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4A932F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A13FB2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0142C3" w14:textId="7B97CCF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56A9A0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 руководителей Администрации Курской области согласно утвержденным ежемесячным графикам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562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E57EC1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E09D51F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A41F62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1AB42F7" w14:textId="2F8C312C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Оперативное информирование руководителей Администрации Курской области о событиях в социально-экономической и общественной жизни региона, состоянии </w:t>
            </w:r>
            <w:r>
              <w:rPr>
                <w:sz w:val="20"/>
                <w:szCs w:val="20"/>
                <w:lang w:eastAsia="en-US"/>
              </w:rPr>
              <w:lastRenderedPageBreak/>
              <w:t>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B3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4C351B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3423C88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BD1C3F4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95755B7" w14:textId="6F32E52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467FFA7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6B773E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36E731C0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55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58EA9B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127DC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970AF3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6A05FA" w14:textId="62FD8121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945443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16C25ADD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Губернатору Курской области, заместителям Губернатора Курской области и руководителю Администрации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DB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2F3CED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E534C2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9C33A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905BBEC" w14:textId="3F775BB3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0F318B" w:rsidRDefault="000F318B" w:rsidP="000F318B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9C2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4DC5808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E7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36B32E0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DCA591E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3DD5514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предусматривающего "Освещение 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60EE3701" w14:textId="6C351958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0F318B" w:rsidRDefault="000F318B" w:rsidP="000F318B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89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35606F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655E2C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EAF81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C3B6822" w14:textId="6D82639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3E16D6E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3EAA1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38101636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70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216CFAC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DDB26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01315C2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6F9989" w14:textId="47366740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653CF940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FDEDB1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Темы духовно-нравственного, военно-патриотического воспитания детей и молодежи, пропаганду памятных дат истории Отечества, размещение </w:t>
            </w:r>
            <w:r>
              <w:rPr>
                <w:sz w:val="20"/>
                <w:szCs w:val="20"/>
                <w:lang w:eastAsia="en-US"/>
              </w:rPr>
              <w:lastRenderedPageBreak/>
              <w:t>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0F318B" w:rsidRDefault="000F318B" w:rsidP="000F318B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244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1C70BC4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F4712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BA67C5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E37A0A" w14:textId="1CFD5A98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2 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9B1E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3146DE4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92F9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4B37A5D" w14:textId="63E3E05B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471CC78E" w:rsidR="000F318B" w:rsidRDefault="00F672C3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19212,420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7986AF08" w:rsidR="000F318B" w:rsidRPr="00406C9E" w:rsidRDefault="000F318B" w:rsidP="000F318B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18900,620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0DA6C2E9" w:rsidR="000F318B" w:rsidRPr="00406C9E" w:rsidRDefault="000F318B" w:rsidP="000F318B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18900,620</w:t>
            </w:r>
          </w:p>
        </w:tc>
      </w:tr>
      <w:tr w:rsidR="000F318B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CABC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1F3E590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B63F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42BDFCE3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5E4E255C" w:rsidR="000F318B" w:rsidRDefault="00F672C3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18972,42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6531E9B0" w:rsidR="000F318B" w:rsidRDefault="000F318B" w:rsidP="000F318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4EB1AB25" w:rsidR="000F318B" w:rsidRDefault="000F318B" w:rsidP="000F318B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18660,620</w:t>
            </w:r>
          </w:p>
        </w:tc>
      </w:tr>
      <w:tr w:rsidR="000F318B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1E43" w14:textId="4ADF57D2" w:rsidR="000F318B" w:rsidRDefault="00F672C3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E7543C">
              <w:rPr>
                <w:sz w:val="20"/>
                <w:szCs w:val="20"/>
                <w:lang w:eastAsia="en-US"/>
              </w:rPr>
              <w:t>23</w:t>
            </w:r>
            <w:r>
              <w:rPr>
                <w:sz w:val="20"/>
                <w:szCs w:val="20"/>
                <w:lang w:eastAsia="en-US"/>
              </w:rPr>
              <w:t>7,293</w:t>
            </w:r>
          </w:p>
          <w:p w14:paraId="2DDBB61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85F54" w14:textId="36320D9B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0E5BB0A" w14:textId="71DEF921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BA1A1" w14:textId="2D924C1C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17824,953</w:t>
            </w:r>
          </w:p>
          <w:p w14:paraId="6845664B" w14:textId="2A89B6EE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318B" w14:paraId="2169CB9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B78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E5AFC2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8847E6" w14:textId="31DB59BB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0109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C98760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D8DC64C" w14:textId="1FF58F5D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1B5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1EBCBA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4A60DBC" w14:textId="3DF0C366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0F318B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9B456" w14:textId="69C6049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2,460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7FB5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1357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0F318B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  <w:p w14:paraId="6115E32C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Достижение конечных </w:t>
            </w:r>
            <w:r>
              <w:rPr>
                <w:sz w:val="20"/>
                <w:szCs w:val="20"/>
                <w:lang w:eastAsia="en-US"/>
              </w:rPr>
              <w:lastRenderedPageBreak/>
              <w:t>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E6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5B0184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2021 г.</w:t>
            </w:r>
          </w:p>
          <w:p w14:paraId="2FA0080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95FC84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A935BA7" w14:textId="512B6A3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2300C4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53EE3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76E769F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0F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2021 г.</w:t>
            </w:r>
          </w:p>
          <w:p w14:paraId="19DF8EA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70470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E60BCE4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BC7BBB" w14:textId="403B544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A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1204</w:t>
            </w:r>
          </w:p>
          <w:p w14:paraId="6A3FA6B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23201 10020</w:t>
            </w:r>
          </w:p>
          <w:p w14:paraId="26EC9C8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869" w14:textId="43F13A98" w:rsidR="000F318B" w:rsidRDefault="00F672C3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</w:t>
            </w:r>
            <w:r w:rsidR="00E7543C">
              <w:rPr>
                <w:sz w:val="20"/>
                <w:szCs w:val="20"/>
                <w:lang w:eastAsia="en-US"/>
              </w:rPr>
              <w:t>23</w:t>
            </w:r>
            <w:r>
              <w:rPr>
                <w:sz w:val="20"/>
                <w:szCs w:val="20"/>
                <w:lang w:eastAsia="en-US"/>
              </w:rPr>
              <w:t>7,293</w:t>
            </w:r>
          </w:p>
          <w:p w14:paraId="2955DC2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741" w14:textId="4609AE31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17824,953</w:t>
            </w:r>
          </w:p>
          <w:p w14:paraId="389FC4C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19E" w14:textId="6F7BB8EC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17824,953</w:t>
            </w:r>
          </w:p>
          <w:p w14:paraId="6989056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318B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F7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9995B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27A8481F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A9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962AC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2F3E3F2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B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E1707C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6492135A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832,667</w:t>
            </w:r>
          </w:p>
        </w:tc>
      </w:tr>
      <w:tr w:rsidR="000F318B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7E6123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26AFDA13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2,460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0F318B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137ECB91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0D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83C54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3C33883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FFD5689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4ED943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8ABEE05" w14:textId="1AD22AFB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F52B9FC" w14:textId="5B697B4C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2.3. Присуждение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2F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Стимулирование региональных СМИ к объективному освещению социально-экономических преобразований  и общественных процессов в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  <w:p w14:paraId="11E2AF7F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7E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2D80BFE" w14:textId="54E7ECB1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9937" w14:textId="69DE9D92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</w:t>
            </w:r>
          </w:p>
          <w:p w14:paraId="1A8200ED" w14:textId="48E1DB51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0F318B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0F318B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0F318B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лауреатов</w:t>
            </w:r>
          </w:p>
          <w:p w14:paraId="7762B090" w14:textId="459BE18F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ежегодной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701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557338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5D60846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AC5474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4B538A" w14:textId="68B0658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2DD0C78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D842DB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12DA6F85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г.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6BB" w14:textId="1981795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 2021 г.</w:t>
            </w:r>
          </w:p>
          <w:p w14:paraId="36F5C9F2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51260E" w14:textId="058E4F95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 2022 г.</w:t>
            </w:r>
          </w:p>
          <w:p w14:paraId="5A2D921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83CC20" w14:textId="3D984658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31.03. 2023г.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4EA9F49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0F318B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0F318B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2.3.1.1 Торжественное собрание, посвященное Дню российской печати, с вручением премии Губернатора Курской области в сфере средств массовой информации и массовых коммуникаций по итогам года проведено</w:t>
            </w:r>
          </w:p>
          <w:p w14:paraId="66DCDFFF" w14:textId="77777777" w:rsidR="000F318B" w:rsidRDefault="000F318B" w:rsidP="000F318B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610" w14:textId="6EAC781D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 2021 г.</w:t>
            </w:r>
          </w:p>
          <w:p w14:paraId="0EFADE8C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3868B7" w14:textId="716F962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 2022 г.</w:t>
            </w:r>
          </w:p>
          <w:p w14:paraId="141615B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11C5F8" w14:textId="4FBEB9B4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0F318B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2.4. Профессиональная подготовка и повышение квалификации государственных гражданских служащих комитета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Курской области в рамках плана развития государственной гражданской службы Курской области***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гражданских служащих комитета информации и печати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  <w:p w14:paraId="59F42F7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43F3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9F778CF" w14:textId="715086D6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80F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0BA2EDB0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6284FCE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03EC9645" w14:textId="4F1CCFC4" w:rsidR="000F318B" w:rsidRDefault="000F318B" w:rsidP="000F31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 служащих комитета информации и печати Курской области в рамках плана развития государственной службы Курской области на 2019-2023 годы, утверждённого постановлением Администрации Курской области от 03.11.2018 №878-па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Соответствие профессионального уровня государственных гражданских служащих</w:t>
            </w:r>
          </w:p>
          <w:p w14:paraId="444AF7CA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216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3FC42E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 г.</w:t>
            </w:r>
          </w:p>
          <w:p w14:paraId="72560FC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AA7EA75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6DA67F0" w14:textId="16FBDBE9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43D24F6F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63E28B7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49ACFB0D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E2E" w14:textId="36D56951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566642AD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18CA21" w14:textId="1B4C0232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E0F2150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AA1AC8" w14:textId="1E5B17FD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2023 г.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12 04</w:t>
            </w:r>
          </w:p>
          <w:p w14:paraId="167D2111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F318B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77777777" w:rsidR="000F318B" w:rsidRDefault="000F318B" w:rsidP="000F31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Комитета информации и печати Курской области в рамках плана развития государственной гражданской службы Курской области повышение квалификации </w:t>
            </w:r>
            <w:r>
              <w:rPr>
                <w:sz w:val="20"/>
                <w:szCs w:val="20"/>
                <w:lang w:eastAsia="en-US"/>
              </w:rPr>
              <w:lastRenderedPageBreak/>
              <w:t>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0F318B" w:rsidRDefault="000F318B" w:rsidP="000F318B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616" w14:textId="1D7E2802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2021 г.</w:t>
            </w:r>
          </w:p>
          <w:p w14:paraId="6E6ED9FA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AD50AB" w14:textId="048A94B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CFC8BE8" w14:textId="77777777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2CC76B" w14:textId="7FA2EDCD" w:rsidR="000F318B" w:rsidRDefault="000F318B" w:rsidP="000F318B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0F318B" w:rsidRDefault="000F318B" w:rsidP="000F318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3DF49862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2</w:t>
      </w:r>
      <w:r>
        <w:rPr>
          <w:sz w:val="20"/>
          <w:szCs w:val="20"/>
        </w:rPr>
        <w:t xml:space="preserve"> и 202</w:t>
      </w:r>
      <w:r w:rsidR="000863CB">
        <w:rPr>
          <w:sz w:val="20"/>
          <w:szCs w:val="20"/>
        </w:rPr>
        <w:t>3</w:t>
      </w:r>
      <w:r>
        <w:rPr>
          <w:sz w:val="20"/>
          <w:szCs w:val="20"/>
        </w:rPr>
        <w:t xml:space="preserve">годов </w:t>
      </w:r>
    </w:p>
    <w:p w14:paraId="6D68ABE3" w14:textId="28CC7F59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0863CB">
        <w:rPr>
          <w:sz w:val="20"/>
          <w:szCs w:val="20"/>
        </w:rPr>
        <w:t>1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8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3B9BA" w14:textId="77777777" w:rsidR="00DA2219" w:rsidRDefault="00DA2219" w:rsidP="0037528B">
      <w:r>
        <w:separator/>
      </w:r>
    </w:p>
  </w:endnote>
  <w:endnote w:type="continuationSeparator" w:id="0">
    <w:p w14:paraId="167F7BF2" w14:textId="77777777" w:rsidR="00DA2219" w:rsidRDefault="00DA2219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08E4" w14:textId="77777777" w:rsidR="00DA2219" w:rsidRDefault="00DA2219" w:rsidP="0037528B">
      <w:r>
        <w:separator/>
      </w:r>
    </w:p>
  </w:footnote>
  <w:footnote w:type="continuationSeparator" w:id="0">
    <w:p w14:paraId="32C9FF2E" w14:textId="77777777" w:rsidR="00DA2219" w:rsidRDefault="00DA2219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F454A2" w:rsidRPr="0037528B" w:rsidRDefault="00F454A2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F454A2" w:rsidRDefault="00F454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E10"/>
    <w:multiLevelType w:val="hybridMultilevel"/>
    <w:tmpl w:val="8092C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355E"/>
    <w:rsid w:val="00064918"/>
    <w:rsid w:val="000743B0"/>
    <w:rsid w:val="00077EC7"/>
    <w:rsid w:val="00080FF5"/>
    <w:rsid w:val="000863CB"/>
    <w:rsid w:val="000A387F"/>
    <w:rsid w:val="000A6810"/>
    <w:rsid w:val="000B14D9"/>
    <w:rsid w:val="000C4A39"/>
    <w:rsid w:val="000E13D7"/>
    <w:rsid w:val="000E5ED3"/>
    <w:rsid w:val="000F00E1"/>
    <w:rsid w:val="000F318B"/>
    <w:rsid w:val="000F7788"/>
    <w:rsid w:val="00131BD9"/>
    <w:rsid w:val="00134399"/>
    <w:rsid w:val="00137574"/>
    <w:rsid w:val="00181067"/>
    <w:rsid w:val="001978CE"/>
    <w:rsid w:val="001B7CD6"/>
    <w:rsid w:val="001D14C5"/>
    <w:rsid w:val="001D6F30"/>
    <w:rsid w:val="0020744F"/>
    <w:rsid w:val="00250BA4"/>
    <w:rsid w:val="00266648"/>
    <w:rsid w:val="00284D73"/>
    <w:rsid w:val="002E123C"/>
    <w:rsid w:val="002F5946"/>
    <w:rsid w:val="00320D3A"/>
    <w:rsid w:val="003358FB"/>
    <w:rsid w:val="003370A6"/>
    <w:rsid w:val="00337F65"/>
    <w:rsid w:val="003477FD"/>
    <w:rsid w:val="00364DCB"/>
    <w:rsid w:val="00373518"/>
    <w:rsid w:val="00373CC4"/>
    <w:rsid w:val="0037528B"/>
    <w:rsid w:val="0039064D"/>
    <w:rsid w:val="003937BF"/>
    <w:rsid w:val="00394885"/>
    <w:rsid w:val="003A30A9"/>
    <w:rsid w:val="003F0635"/>
    <w:rsid w:val="003F1C47"/>
    <w:rsid w:val="00406C9E"/>
    <w:rsid w:val="004177A4"/>
    <w:rsid w:val="0042502A"/>
    <w:rsid w:val="004301F5"/>
    <w:rsid w:val="00434234"/>
    <w:rsid w:val="00446DCD"/>
    <w:rsid w:val="0045698D"/>
    <w:rsid w:val="00466B07"/>
    <w:rsid w:val="00472FE3"/>
    <w:rsid w:val="00486C68"/>
    <w:rsid w:val="0049286E"/>
    <w:rsid w:val="00497154"/>
    <w:rsid w:val="004A56C6"/>
    <w:rsid w:val="004B272C"/>
    <w:rsid w:val="004C087A"/>
    <w:rsid w:val="004D4363"/>
    <w:rsid w:val="004E3EF0"/>
    <w:rsid w:val="005210E6"/>
    <w:rsid w:val="005231A3"/>
    <w:rsid w:val="00530DD9"/>
    <w:rsid w:val="00564CF1"/>
    <w:rsid w:val="00576922"/>
    <w:rsid w:val="005A3EC6"/>
    <w:rsid w:val="005B5064"/>
    <w:rsid w:val="005C6874"/>
    <w:rsid w:val="005D6C2A"/>
    <w:rsid w:val="006327EE"/>
    <w:rsid w:val="00633607"/>
    <w:rsid w:val="00642EF3"/>
    <w:rsid w:val="0065577F"/>
    <w:rsid w:val="00673CC6"/>
    <w:rsid w:val="006758E5"/>
    <w:rsid w:val="006A5012"/>
    <w:rsid w:val="006C0D0D"/>
    <w:rsid w:val="006D2E66"/>
    <w:rsid w:val="006F1B99"/>
    <w:rsid w:val="00710B3F"/>
    <w:rsid w:val="0071425B"/>
    <w:rsid w:val="00714910"/>
    <w:rsid w:val="007523A7"/>
    <w:rsid w:val="007678BD"/>
    <w:rsid w:val="00772DB9"/>
    <w:rsid w:val="007B7941"/>
    <w:rsid w:val="007C33FC"/>
    <w:rsid w:val="00823C5F"/>
    <w:rsid w:val="008568D4"/>
    <w:rsid w:val="0087786F"/>
    <w:rsid w:val="00887B19"/>
    <w:rsid w:val="00897002"/>
    <w:rsid w:val="008D376F"/>
    <w:rsid w:val="00901568"/>
    <w:rsid w:val="0090436A"/>
    <w:rsid w:val="00937FE2"/>
    <w:rsid w:val="009403D6"/>
    <w:rsid w:val="009461A6"/>
    <w:rsid w:val="00995B1F"/>
    <w:rsid w:val="009A5801"/>
    <w:rsid w:val="009C2D50"/>
    <w:rsid w:val="009E7BC0"/>
    <w:rsid w:val="00A30B0A"/>
    <w:rsid w:val="00A40232"/>
    <w:rsid w:val="00A40A72"/>
    <w:rsid w:val="00A649E3"/>
    <w:rsid w:val="00AA241B"/>
    <w:rsid w:val="00AA67C1"/>
    <w:rsid w:val="00AC7812"/>
    <w:rsid w:val="00AE1526"/>
    <w:rsid w:val="00B6159A"/>
    <w:rsid w:val="00B634C7"/>
    <w:rsid w:val="00B65368"/>
    <w:rsid w:val="00B757FE"/>
    <w:rsid w:val="00B87F90"/>
    <w:rsid w:val="00B952D0"/>
    <w:rsid w:val="00B97EE2"/>
    <w:rsid w:val="00BA3CA5"/>
    <w:rsid w:val="00BA7D11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97E97"/>
    <w:rsid w:val="00CB7E78"/>
    <w:rsid w:val="00CE31FB"/>
    <w:rsid w:val="00D05D5E"/>
    <w:rsid w:val="00D123DB"/>
    <w:rsid w:val="00D16241"/>
    <w:rsid w:val="00D169B6"/>
    <w:rsid w:val="00D17D86"/>
    <w:rsid w:val="00D248A6"/>
    <w:rsid w:val="00D64122"/>
    <w:rsid w:val="00D821E2"/>
    <w:rsid w:val="00DA2219"/>
    <w:rsid w:val="00DB0880"/>
    <w:rsid w:val="00DD12CC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7543C"/>
    <w:rsid w:val="00E94A82"/>
    <w:rsid w:val="00E94AE4"/>
    <w:rsid w:val="00EA66E9"/>
    <w:rsid w:val="00EB2E98"/>
    <w:rsid w:val="00ED6152"/>
    <w:rsid w:val="00EF61AB"/>
    <w:rsid w:val="00EF77F4"/>
    <w:rsid w:val="00F06F57"/>
    <w:rsid w:val="00F07017"/>
    <w:rsid w:val="00F104B9"/>
    <w:rsid w:val="00F14243"/>
    <w:rsid w:val="00F44E60"/>
    <w:rsid w:val="00F454A2"/>
    <w:rsid w:val="00F47B12"/>
    <w:rsid w:val="00F672C3"/>
    <w:rsid w:val="00F8224E"/>
    <w:rsid w:val="00FA15DA"/>
    <w:rsid w:val="00FB6E28"/>
    <w:rsid w:val="00FE13F0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CFBA-FE49-46E0-9E65-F56274A6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119</cp:revision>
  <cp:lastPrinted>2021-12-21T08:59:00Z</cp:lastPrinted>
  <dcterms:created xsi:type="dcterms:W3CDTF">2018-01-21T12:49:00Z</dcterms:created>
  <dcterms:modified xsi:type="dcterms:W3CDTF">2022-01-11T12:55:00Z</dcterms:modified>
</cp:coreProperties>
</file>