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0" w:rsidRPr="00193181" w:rsidRDefault="00277854" w:rsidP="00B1528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528C">
        <w:rPr>
          <w:rFonts w:ascii="Times New Roman" w:hAnsi="Times New Roman" w:cs="Times New Roman"/>
          <w:sz w:val="28"/>
          <w:szCs w:val="28"/>
        </w:rPr>
        <w:t>ТВЕРЖДЕН</w:t>
      </w:r>
    </w:p>
    <w:p w:rsidR="00A506F0" w:rsidRPr="00193181" w:rsidRDefault="00B1528C" w:rsidP="00B1528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5F0C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F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1311A">
        <w:rPr>
          <w:rFonts w:ascii="Times New Roman" w:hAnsi="Times New Roman" w:cs="Times New Roman"/>
          <w:sz w:val="28"/>
          <w:szCs w:val="28"/>
        </w:rPr>
        <w:t>К</w:t>
      </w:r>
      <w:r w:rsidR="00334F56">
        <w:rPr>
          <w:rFonts w:ascii="Times New Roman" w:hAnsi="Times New Roman" w:cs="Times New Roman"/>
          <w:sz w:val="28"/>
          <w:szCs w:val="28"/>
        </w:rPr>
        <w:t>урской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506F0" w:rsidRPr="00193181" w:rsidRDefault="00A506F0" w:rsidP="00B1528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 xml:space="preserve">от </w:t>
      </w:r>
      <w:r w:rsidR="00334F56">
        <w:rPr>
          <w:rFonts w:ascii="Times New Roman" w:hAnsi="Times New Roman" w:cs="Times New Roman"/>
          <w:sz w:val="28"/>
          <w:szCs w:val="28"/>
        </w:rPr>
        <w:t>__________</w:t>
      </w:r>
      <w:r w:rsidR="005526CE">
        <w:rPr>
          <w:rFonts w:ascii="Times New Roman" w:hAnsi="Times New Roman" w:cs="Times New Roman"/>
          <w:sz w:val="28"/>
          <w:szCs w:val="28"/>
        </w:rPr>
        <w:t>___</w:t>
      </w:r>
      <w:r w:rsidRPr="00193181">
        <w:rPr>
          <w:rFonts w:ascii="Times New Roman" w:hAnsi="Times New Roman" w:cs="Times New Roman"/>
          <w:sz w:val="28"/>
          <w:szCs w:val="28"/>
        </w:rPr>
        <w:t xml:space="preserve"> № </w:t>
      </w:r>
      <w:r w:rsidR="00334F56">
        <w:rPr>
          <w:rFonts w:ascii="Times New Roman" w:hAnsi="Times New Roman" w:cs="Times New Roman"/>
          <w:sz w:val="28"/>
          <w:szCs w:val="28"/>
        </w:rPr>
        <w:t>_</w:t>
      </w:r>
      <w:r w:rsidR="00967112">
        <w:rPr>
          <w:rFonts w:ascii="Times New Roman" w:hAnsi="Times New Roman" w:cs="Times New Roman"/>
          <w:sz w:val="28"/>
          <w:szCs w:val="28"/>
        </w:rPr>
        <w:t>_</w:t>
      </w:r>
      <w:r w:rsidR="00334F56">
        <w:rPr>
          <w:rFonts w:ascii="Times New Roman" w:hAnsi="Times New Roman" w:cs="Times New Roman"/>
          <w:sz w:val="28"/>
          <w:szCs w:val="28"/>
        </w:rPr>
        <w:t>__</w:t>
      </w:r>
      <w:r w:rsidR="005526CE">
        <w:rPr>
          <w:rFonts w:ascii="Times New Roman" w:hAnsi="Times New Roman" w:cs="Times New Roman"/>
          <w:sz w:val="28"/>
          <w:szCs w:val="28"/>
        </w:rPr>
        <w:t>__</w:t>
      </w:r>
    </w:p>
    <w:p w:rsidR="00A506F0" w:rsidRPr="00193181" w:rsidRDefault="00A506F0" w:rsidP="00FA4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198A" w:rsidRDefault="00E0198A" w:rsidP="00FA4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198A" w:rsidRDefault="00E0198A" w:rsidP="00FA4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4F56" w:rsidRDefault="00B1528C" w:rsidP="00FA4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6324F" w:rsidRPr="00B1528C" w:rsidRDefault="00334F56" w:rsidP="00FA49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6CE">
        <w:rPr>
          <w:rFonts w:ascii="Times New Roman" w:hAnsi="Times New Roman" w:cs="Times New Roman"/>
          <w:sz w:val="28"/>
          <w:szCs w:val="28"/>
        </w:rPr>
        <w:t xml:space="preserve"> </w:t>
      </w:r>
      <w:r w:rsidR="005526CE" w:rsidRPr="00B1528C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B15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24F" w:rsidRPr="00B1528C">
        <w:rPr>
          <w:rFonts w:ascii="Times New Roman" w:hAnsi="Times New Roman" w:cs="Times New Roman"/>
          <w:b/>
          <w:sz w:val="28"/>
          <w:szCs w:val="28"/>
        </w:rPr>
        <w:t>автономным учреждением Курской области «Государственная экспертиза проектов Курской области»</w:t>
      </w:r>
    </w:p>
    <w:p w:rsidR="00A506F0" w:rsidRPr="00193181" w:rsidRDefault="00334F56" w:rsidP="00FA4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528C">
        <w:rPr>
          <w:rFonts w:ascii="Times New Roman" w:hAnsi="Times New Roman" w:cs="Times New Roman"/>
          <w:b/>
          <w:sz w:val="28"/>
          <w:szCs w:val="28"/>
        </w:rPr>
        <w:t xml:space="preserve">проверки достоверности определения сметной стоимости </w:t>
      </w:r>
      <w:r w:rsidR="00C75F0C" w:rsidRPr="00B1528C">
        <w:rPr>
          <w:rFonts w:ascii="Times New Roman" w:hAnsi="Times New Roman" w:cs="Times New Roman"/>
          <w:b/>
          <w:sz w:val="28"/>
          <w:szCs w:val="28"/>
        </w:rPr>
        <w:t xml:space="preserve">работ по </w:t>
      </w:r>
      <w:r w:rsidR="00D94D59" w:rsidRPr="00D97EED">
        <w:rPr>
          <w:rFonts w:ascii="Times New Roman" w:hAnsi="Times New Roman" w:cs="Times New Roman"/>
          <w:b/>
          <w:sz w:val="28"/>
          <w:szCs w:val="28"/>
        </w:rPr>
        <w:t xml:space="preserve">благоустройству </w:t>
      </w:r>
      <w:r w:rsidR="00D94D59" w:rsidRPr="000E37FF">
        <w:rPr>
          <w:rFonts w:ascii="Times New Roman" w:hAnsi="Times New Roman" w:cs="Times New Roman"/>
          <w:b/>
          <w:sz w:val="28"/>
          <w:szCs w:val="28"/>
        </w:rPr>
        <w:t>общественных территорий в малых городах и исторических поселениях – победителях Всероссийского конкурса лучших проектов создания комфортной городской среды</w:t>
      </w:r>
      <w:r w:rsidR="0046484B" w:rsidRPr="00B1528C">
        <w:rPr>
          <w:rFonts w:ascii="Times New Roman" w:hAnsi="Times New Roman" w:cs="Times New Roman"/>
          <w:b/>
          <w:sz w:val="28"/>
          <w:szCs w:val="28"/>
        </w:rPr>
        <w:t>,</w:t>
      </w:r>
      <w:r w:rsidR="0046484B" w:rsidRPr="00B1528C">
        <w:rPr>
          <w:b/>
        </w:rPr>
        <w:t xml:space="preserve"> </w:t>
      </w:r>
      <w:r w:rsidR="0046484B" w:rsidRPr="00B1528C">
        <w:rPr>
          <w:rFonts w:ascii="Times New Roman" w:hAnsi="Times New Roman" w:cs="Times New Roman"/>
          <w:b/>
          <w:sz w:val="28"/>
          <w:szCs w:val="28"/>
        </w:rPr>
        <w:t>которые не относятся к объектам капитального строительства</w:t>
      </w:r>
    </w:p>
    <w:p w:rsidR="00A506F0" w:rsidRPr="00193181" w:rsidRDefault="00A506F0" w:rsidP="00FA4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F56" w:rsidRDefault="00A506F0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>1. Настоящ</w:t>
      </w:r>
      <w:r w:rsidR="0081456D">
        <w:rPr>
          <w:rFonts w:ascii="Times New Roman" w:hAnsi="Times New Roman" w:cs="Times New Roman"/>
          <w:sz w:val="28"/>
          <w:szCs w:val="28"/>
        </w:rPr>
        <w:t>ий Порядок</w:t>
      </w:r>
      <w:r w:rsidRPr="00193181">
        <w:rPr>
          <w:rFonts w:ascii="Times New Roman" w:hAnsi="Times New Roman" w:cs="Times New Roman"/>
          <w:sz w:val="28"/>
          <w:szCs w:val="28"/>
        </w:rPr>
        <w:t xml:space="preserve"> регламентирует </w:t>
      </w:r>
      <w:r w:rsidR="005526CE">
        <w:rPr>
          <w:rFonts w:ascii="Times New Roman" w:hAnsi="Times New Roman" w:cs="Times New Roman"/>
          <w:sz w:val="28"/>
          <w:szCs w:val="28"/>
        </w:rPr>
        <w:t>правила</w:t>
      </w:r>
      <w:r w:rsidRPr="0019318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526CE">
        <w:rPr>
          <w:rFonts w:ascii="Times New Roman" w:hAnsi="Times New Roman" w:cs="Times New Roman"/>
          <w:sz w:val="28"/>
          <w:szCs w:val="28"/>
        </w:rPr>
        <w:t xml:space="preserve">автономным учреждением Курской области «Государственная экспертиза проектов Курской области» </w:t>
      </w:r>
      <w:r w:rsidRPr="00193181">
        <w:rPr>
          <w:rFonts w:ascii="Times New Roman" w:hAnsi="Times New Roman" w:cs="Times New Roman"/>
          <w:sz w:val="28"/>
          <w:szCs w:val="28"/>
        </w:rPr>
        <w:t xml:space="preserve">проверки достоверности </w:t>
      </w:r>
      <w:r w:rsidR="00334F56" w:rsidRPr="00334F56">
        <w:rPr>
          <w:rFonts w:ascii="Times New Roman" w:hAnsi="Times New Roman" w:cs="Times New Roman"/>
          <w:sz w:val="28"/>
          <w:szCs w:val="28"/>
        </w:rPr>
        <w:t xml:space="preserve">определения сметной стоимости </w:t>
      </w:r>
      <w:r w:rsidR="00C75F0C" w:rsidRPr="00C75F0C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D94D59" w:rsidRPr="00D94D59">
        <w:rPr>
          <w:rFonts w:ascii="Times New Roman" w:hAnsi="Times New Roman" w:cs="Times New Roman"/>
          <w:sz w:val="28"/>
          <w:szCs w:val="28"/>
        </w:rPr>
        <w:t xml:space="preserve">благоустройству общественных территорий в малых городах и исторических поселениях – победителях Всероссийского конкурса лучших проектов создания комфортной городской среды </w:t>
      </w:r>
      <w:r w:rsidR="00334F56" w:rsidRPr="0019318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526CE">
        <w:rPr>
          <w:rFonts w:ascii="Times New Roman" w:hAnsi="Times New Roman" w:cs="Times New Roman"/>
          <w:sz w:val="28"/>
          <w:szCs w:val="28"/>
        </w:rPr>
        <w:t>–</w:t>
      </w:r>
      <w:r w:rsidR="00334F56" w:rsidRPr="00193181">
        <w:rPr>
          <w:rFonts w:ascii="Times New Roman" w:hAnsi="Times New Roman" w:cs="Times New Roman"/>
          <w:sz w:val="28"/>
          <w:szCs w:val="28"/>
        </w:rPr>
        <w:t xml:space="preserve"> </w:t>
      </w:r>
      <w:r w:rsidR="005526CE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334F56" w:rsidRPr="00193181">
        <w:rPr>
          <w:rFonts w:ascii="Times New Roman" w:hAnsi="Times New Roman" w:cs="Times New Roman"/>
          <w:sz w:val="28"/>
          <w:szCs w:val="28"/>
        </w:rPr>
        <w:t>проверка сметной стоимости</w:t>
      </w:r>
      <w:r w:rsidR="00DA29AE">
        <w:rPr>
          <w:rFonts w:ascii="Times New Roman" w:hAnsi="Times New Roman" w:cs="Times New Roman"/>
          <w:sz w:val="28"/>
          <w:szCs w:val="28"/>
        </w:rPr>
        <w:t>,  объекты благоустройства</w:t>
      </w:r>
      <w:r w:rsidR="00334F56" w:rsidRPr="00193181">
        <w:rPr>
          <w:rFonts w:ascii="Times New Roman" w:hAnsi="Times New Roman" w:cs="Times New Roman"/>
          <w:sz w:val="28"/>
          <w:szCs w:val="28"/>
        </w:rPr>
        <w:t>).</w:t>
      </w:r>
    </w:p>
    <w:p w:rsidR="0096324F" w:rsidRDefault="0096324F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для органов местного самоуправления носит рекомендательный характер.</w:t>
      </w:r>
    </w:p>
    <w:p w:rsidR="008E1289" w:rsidRDefault="00A506F0" w:rsidP="00464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 xml:space="preserve">2. </w:t>
      </w:r>
      <w:r w:rsidR="008E1289" w:rsidRPr="008E1289">
        <w:rPr>
          <w:rFonts w:ascii="Times New Roman" w:hAnsi="Times New Roman" w:cs="Times New Roman"/>
          <w:sz w:val="28"/>
          <w:szCs w:val="28"/>
        </w:rPr>
        <w:t>Предметом проверки сметной стоимости является изучение и оценка расчетов, содержащихся в сметной документации</w:t>
      </w:r>
      <w:r w:rsidR="00DA29AE">
        <w:rPr>
          <w:rFonts w:ascii="Times New Roman" w:hAnsi="Times New Roman" w:cs="Times New Roman"/>
          <w:sz w:val="28"/>
          <w:szCs w:val="28"/>
        </w:rPr>
        <w:t xml:space="preserve"> по </w:t>
      </w:r>
      <w:r w:rsidR="00DA29AE" w:rsidRPr="00DA29AE">
        <w:rPr>
          <w:rFonts w:ascii="Times New Roman" w:hAnsi="Times New Roman" w:cs="Times New Roman"/>
          <w:sz w:val="28"/>
          <w:szCs w:val="28"/>
        </w:rPr>
        <w:t>объект</w:t>
      </w:r>
      <w:r w:rsidR="00DA29AE">
        <w:rPr>
          <w:rFonts w:ascii="Times New Roman" w:hAnsi="Times New Roman" w:cs="Times New Roman"/>
          <w:sz w:val="28"/>
          <w:szCs w:val="28"/>
        </w:rPr>
        <w:t>ам</w:t>
      </w:r>
      <w:r w:rsidR="00DA29AE" w:rsidRPr="00DA29AE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8E1289" w:rsidRPr="008E1289">
        <w:rPr>
          <w:rFonts w:ascii="Times New Roman" w:hAnsi="Times New Roman" w:cs="Times New Roman"/>
          <w:sz w:val="28"/>
          <w:szCs w:val="28"/>
        </w:rPr>
        <w:t xml:space="preserve">, в целях установления их соответствия сметным нормативам, включенным в федеральный реестр сметных нормативов, физическим объемам работ, решениям </w:t>
      </w:r>
      <w:proofErr w:type="gramStart"/>
      <w:r w:rsidR="008E1289" w:rsidRPr="008E1289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E1289" w:rsidRPr="008E1289">
        <w:rPr>
          <w:rFonts w:ascii="Times New Roman" w:hAnsi="Times New Roman" w:cs="Times New Roman"/>
          <w:sz w:val="28"/>
          <w:szCs w:val="28"/>
        </w:rPr>
        <w:t>.</w:t>
      </w:r>
    </w:p>
    <w:p w:rsidR="00D404AE" w:rsidRDefault="005526CE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1289">
        <w:rPr>
          <w:rFonts w:ascii="Times New Roman" w:hAnsi="Times New Roman" w:cs="Times New Roman"/>
          <w:sz w:val="28"/>
          <w:szCs w:val="28"/>
        </w:rPr>
        <w:t>.</w:t>
      </w:r>
      <w:r w:rsidR="00D404AE" w:rsidRPr="00D404AE">
        <w:t xml:space="preserve"> </w:t>
      </w:r>
      <w:r w:rsidR="00D404AE" w:rsidRPr="00D404AE">
        <w:rPr>
          <w:rFonts w:ascii="Times New Roman" w:hAnsi="Times New Roman" w:cs="Times New Roman"/>
          <w:sz w:val="28"/>
          <w:szCs w:val="28"/>
        </w:rPr>
        <w:t>Проверк</w:t>
      </w:r>
      <w:r w:rsidR="00D404AE">
        <w:rPr>
          <w:rFonts w:ascii="Times New Roman" w:hAnsi="Times New Roman" w:cs="Times New Roman"/>
          <w:sz w:val="28"/>
          <w:szCs w:val="28"/>
        </w:rPr>
        <w:t>а</w:t>
      </w:r>
      <w:r w:rsidR="00D404AE" w:rsidRPr="008E1289">
        <w:rPr>
          <w:rFonts w:ascii="Times New Roman" w:hAnsi="Times New Roman" w:cs="Times New Roman"/>
          <w:sz w:val="28"/>
          <w:szCs w:val="28"/>
        </w:rPr>
        <w:t xml:space="preserve"> сметной стоимости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42A0" w:rsidRPr="008F42A0">
        <w:rPr>
          <w:rFonts w:ascii="Times New Roman" w:hAnsi="Times New Roman" w:cs="Times New Roman"/>
          <w:sz w:val="28"/>
          <w:szCs w:val="28"/>
        </w:rPr>
        <w:t>рганизаци</w:t>
      </w:r>
      <w:r w:rsidR="008F42A0">
        <w:rPr>
          <w:rFonts w:ascii="Times New Roman" w:hAnsi="Times New Roman" w:cs="Times New Roman"/>
          <w:sz w:val="28"/>
          <w:szCs w:val="28"/>
        </w:rPr>
        <w:t>ей</w:t>
      </w:r>
      <w:r w:rsidR="008F42A0" w:rsidRPr="008F42A0">
        <w:rPr>
          <w:rFonts w:ascii="Times New Roman" w:hAnsi="Times New Roman" w:cs="Times New Roman"/>
          <w:sz w:val="28"/>
          <w:szCs w:val="28"/>
        </w:rPr>
        <w:t xml:space="preserve"> </w:t>
      </w:r>
      <w:r w:rsidR="00D404AE">
        <w:rPr>
          <w:rFonts w:ascii="Times New Roman" w:hAnsi="Times New Roman" w:cs="Times New Roman"/>
          <w:sz w:val="28"/>
          <w:szCs w:val="28"/>
        </w:rPr>
        <w:t>осуществляется на возмез</w:t>
      </w:r>
      <w:r w:rsidR="008F42A0">
        <w:rPr>
          <w:rFonts w:ascii="Times New Roman" w:hAnsi="Times New Roman" w:cs="Times New Roman"/>
          <w:sz w:val="28"/>
          <w:szCs w:val="28"/>
        </w:rPr>
        <w:t>д</w:t>
      </w:r>
      <w:r w:rsidR="00DA29AE">
        <w:rPr>
          <w:rFonts w:ascii="Times New Roman" w:hAnsi="Times New Roman" w:cs="Times New Roman"/>
          <w:sz w:val="28"/>
          <w:szCs w:val="28"/>
        </w:rPr>
        <w:t>ной основе</w:t>
      </w:r>
      <w:r w:rsidR="00D404AE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F42A0">
        <w:rPr>
          <w:rFonts w:ascii="Times New Roman" w:hAnsi="Times New Roman" w:cs="Times New Roman"/>
          <w:sz w:val="28"/>
          <w:szCs w:val="28"/>
        </w:rPr>
        <w:t>заключаем</w:t>
      </w:r>
      <w:r w:rsidR="00DA29AE">
        <w:rPr>
          <w:rFonts w:ascii="Times New Roman" w:hAnsi="Times New Roman" w:cs="Times New Roman"/>
          <w:sz w:val="28"/>
          <w:szCs w:val="28"/>
        </w:rPr>
        <w:t>ого</w:t>
      </w:r>
      <w:r w:rsidR="008F42A0">
        <w:rPr>
          <w:rFonts w:ascii="Times New Roman" w:hAnsi="Times New Roman" w:cs="Times New Roman"/>
          <w:sz w:val="28"/>
          <w:szCs w:val="28"/>
        </w:rPr>
        <w:t xml:space="preserve"> </w:t>
      </w:r>
      <w:r w:rsidR="00D404AE" w:rsidRPr="00D404AE">
        <w:rPr>
          <w:rFonts w:ascii="Times New Roman" w:hAnsi="Times New Roman" w:cs="Times New Roman"/>
          <w:sz w:val="28"/>
          <w:szCs w:val="28"/>
        </w:rPr>
        <w:t>договор</w:t>
      </w:r>
      <w:r w:rsidR="00DA29AE">
        <w:rPr>
          <w:rFonts w:ascii="Times New Roman" w:hAnsi="Times New Roman" w:cs="Times New Roman"/>
          <w:sz w:val="28"/>
          <w:szCs w:val="28"/>
        </w:rPr>
        <w:t>а о проведении проверки сметной стоимости</w:t>
      </w:r>
      <w:r w:rsidR="00D404AE" w:rsidRPr="00D404AE">
        <w:rPr>
          <w:rFonts w:ascii="Times New Roman" w:hAnsi="Times New Roman" w:cs="Times New Roman"/>
          <w:sz w:val="28"/>
          <w:szCs w:val="28"/>
        </w:rPr>
        <w:t xml:space="preserve"> с муниципальным образовани</w:t>
      </w:r>
      <w:r w:rsidR="00DA29AE">
        <w:rPr>
          <w:rFonts w:ascii="Times New Roman" w:hAnsi="Times New Roman" w:cs="Times New Roman"/>
          <w:sz w:val="28"/>
          <w:szCs w:val="28"/>
        </w:rPr>
        <w:t>е</w:t>
      </w:r>
      <w:r w:rsidR="00D404AE" w:rsidRPr="00D404AE">
        <w:rPr>
          <w:rFonts w:ascii="Times New Roman" w:hAnsi="Times New Roman" w:cs="Times New Roman"/>
          <w:sz w:val="28"/>
          <w:szCs w:val="28"/>
        </w:rPr>
        <w:t xml:space="preserve">м </w:t>
      </w:r>
      <w:r w:rsidR="008F42A0">
        <w:rPr>
          <w:rFonts w:ascii="Times New Roman" w:hAnsi="Times New Roman" w:cs="Times New Roman"/>
          <w:sz w:val="28"/>
          <w:szCs w:val="28"/>
        </w:rPr>
        <w:t>Курской области</w:t>
      </w:r>
      <w:r w:rsidR="00DA29AE">
        <w:rPr>
          <w:rFonts w:ascii="Times New Roman" w:hAnsi="Times New Roman" w:cs="Times New Roman"/>
          <w:sz w:val="28"/>
          <w:szCs w:val="28"/>
        </w:rPr>
        <w:t xml:space="preserve"> (далее – договор, заказчик)</w:t>
      </w:r>
      <w:r w:rsidR="00D404AE" w:rsidRPr="00D404AE">
        <w:rPr>
          <w:rFonts w:ascii="Times New Roman" w:hAnsi="Times New Roman" w:cs="Times New Roman"/>
          <w:sz w:val="28"/>
          <w:szCs w:val="28"/>
        </w:rPr>
        <w:t>.</w:t>
      </w:r>
    </w:p>
    <w:p w:rsidR="00A506F0" w:rsidRPr="00193181" w:rsidRDefault="005526CE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42A0">
        <w:rPr>
          <w:rFonts w:ascii="Times New Roman" w:hAnsi="Times New Roman" w:cs="Times New Roman"/>
          <w:sz w:val="28"/>
          <w:szCs w:val="28"/>
        </w:rPr>
        <w:t xml:space="preserve">. 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Для проведения проверки сметной стоимости объектов </w:t>
      </w:r>
      <w:r w:rsidR="00DA29AE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заказчик представляет в О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рганизацию </w:t>
      </w:r>
      <w:r w:rsidR="0081456D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A506F0" w:rsidRPr="00193181">
        <w:rPr>
          <w:rFonts w:ascii="Times New Roman" w:hAnsi="Times New Roman" w:cs="Times New Roman"/>
          <w:sz w:val="28"/>
          <w:szCs w:val="28"/>
        </w:rPr>
        <w:t>:</w:t>
      </w:r>
    </w:p>
    <w:p w:rsidR="00A506F0" w:rsidRPr="00193181" w:rsidRDefault="00A506F0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>а) заявление о проведении проверки сметной стоимости</w:t>
      </w:r>
      <w:r w:rsidR="00742309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8E1289">
        <w:rPr>
          <w:rFonts w:ascii="Times New Roman" w:hAnsi="Times New Roman" w:cs="Times New Roman"/>
          <w:sz w:val="28"/>
          <w:szCs w:val="28"/>
        </w:rPr>
        <w:t>,</w:t>
      </w:r>
      <w:r w:rsidR="00742309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DA29AE">
        <w:rPr>
          <w:rFonts w:ascii="Times New Roman" w:hAnsi="Times New Roman" w:cs="Times New Roman"/>
          <w:sz w:val="28"/>
          <w:szCs w:val="28"/>
        </w:rPr>
        <w:t>ю</w:t>
      </w:r>
      <w:r w:rsidR="006B7390">
        <w:rPr>
          <w:rFonts w:ascii="Times New Roman" w:hAnsi="Times New Roman" w:cs="Times New Roman"/>
          <w:sz w:val="28"/>
          <w:szCs w:val="28"/>
        </w:rPr>
        <w:t>;</w:t>
      </w:r>
    </w:p>
    <w:p w:rsidR="006D3343" w:rsidRDefault="00A506F0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6D3343">
        <w:rPr>
          <w:rFonts w:ascii="Times New Roman" w:hAnsi="Times New Roman" w:cs="Times New Roman"/>
          <w:sz w:val="28"/>
          <w:szCs w:val="28"/>
        </w:rPr>
        <w:t xml:space="preserve">согласованный в установленном порядке </w:t>
      </w:r>
      <w:r w:rsidR="006D3343" w:rsidRPr="006D3343">
        <w:rPr>
          <w:rFonts w:ascii="Times New Roman" w:hAnsi="Times New Roman" w:cs="Times New Roman"/>
          <w:sz w:val="28"/>
          <w:szCs w:val="28"/>
        </w:rPr>
        <w:t xml:space="preserve">дизайн-проект благоустройства </w:t>
      </w:r>
      <w:r w:rsidR="00D94D59" w:rsidRPr="00D94D59">
        <w:rPr>
          <w:rFonts w:ascii="Times New Roman" w:hAnsi="Times New Roman" w:cs="Times New Roman"/>
          <w:sz w:val="28"/>
          <w:szCs w:val="28"/>
        </w:rPr>
        <w:t>общественных территорий в малых городах и исторических поселениях – победителях Всероссийского конкурса лучших проектов создания комфортной городской среды</w:t>
      </w:r>
      <w:r w:rsidR="006D3343" w:rsidRPr="006D3343">
        <w:rPr>
          <w:rFonts w:ascii="Times New Roman" w:hAnsi="Times New Roman" w:cs="Times New Roman"/>
          <w:sz w:val="28"/>
          <w:szCs w:val="28"/>
        </w:rPr>
        <w:t>, содержащи</w:t>
      </w:r>
      <w:r w:rsidR="006D3343">
        <w:rPr>
          <w:rFonts w:ascii="Times New Roman" w:hAnsi="Times New Roman" w:cs="Times New Roman"/>
          <w:sz w:val="28"/>
          <w:szCs w:val="28"/>
        </w:rPr>
        <w:t>й</w:t>
      </w:r>
      <w:r w:rsidR="006D3343" w:rsidRPr="006D3343">
        <w:rPr>
          <w:rFonts w:ascii="Times New Roman" w:hAnsi="Times New Roman" w:cs="Times New Roman"/>
          <w:sz w:val="28"/>
          <w:szCs w:val="28"/>
        </w:rPr>
        <w:t xml:space="preserve">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территории</w:t>
      </w:r>
      <w:r w:rsidR="006D3343">
        <w:rPr>
          <w:rFonts w:ascii="Times New Roman" w:hAnsi="Times New Roman" w:cs="Times New Roman"/>
          <w:sz w:val="28"/>
          <w:szCs w:val="28"/>
        </w:rPr>
        <w:t>;</w:t>
      </w:r>
    </w:p>
    <w:p w:rsidR="0046484B" w:rsidRPr="00193181" w:rsidRDefault="00A506F0" w:rsidP="00D94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 xml:space="preserve">в) </w:t>
      </w:r>
      <w:r w:rsidR="00D94D59">
        <w:rPr>
          <w:rFonts w:ascii="Times New Roman" w:hAnsi="Times New Roman" w:cs="Times New Roman"/>
          <w:sz w:val="28"/>
          <w:szCs w:val="28"/>
        </w:rPr>
        <w:t xml:space="preserve">проектно-сметную документацию </w:t>
      </w:r>
      <w:r w:rsidR="00D94D59" w:rsidRPr="00D94D59">
        <w:rPr>
          <w:rFonts w:ascii="Times New Roman" w:hAnsi="Times New Roman" w:cs="Times New Roman"/>
          <w:sz w:val="28"/>
          <w:szCs w:val="28"/>
        </w:rPr>
        <w:t>по благоустройству общественных территорий в малых городах и исторических поселениях – победителях Всероссийского конкурса лучших проектов создания комфортной городской среды</w:t>
      </w:r>
      <w:r w:rsidR="00EA78F3">
        <w:rPr>
          <w:rFonts w:ascii="Times New Roman" w:hAnsi="Times New Roman" w:cs="Times New Roman"/>
          <w:sz w:val="28"/>
          <w:szCs w:val="28"/>
        </w:rPr>
        <w:t xml:space="preserve"> (далее – сметная документация)</w:t>
      </w:r>
      <w:r w:rsidR="0046484B">
        <w:rPr>
          <w:rFonts w:ascii="Times New Roman" w:hAnsi="Times New Roman" w:cs="Times New Roman"/>
          <w:sz w:val="28"/>
          <w:szCs w:val="28"/>
        </w:rPr>
        <w:t>.</w:t>
      </w:r>
    </w:p>
    <w:p w:rsidR="00A506F0" w:rsidRPr="00193181" w:rsidRDefault="00EA78F3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. В случае если после составления </w:t>
      </w:r>
      <w:r w:rsidR="00742309">
        <w:rPr>
          <w:rFonts w:ascii="Times New Roman" w:hAnsi="Times New Roman" w:cs="Times New Roman"/>
          <w:sz w:val="28"/>
          <w:szCs w:val="28"/>
        </w:rPr>
        <w:t>сметной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документации стоимостные показатели сметных нормативов, с учетом которых были осуществлены расчеты сметной стоимости </w:t>
      </w:r>
      <w:r w:rsidR="00742309">
        <w:rPr>
          <w:rFonts w:ascii="Times New Roman" w:hAnsi="Times New Roman" w:cs="Times New Roman"/>
          <w:sz w:val="28"/>
          <w:szCs w:val="28"/>
        </w:rPr>
        <w:t>работ</w:t>
      </w:r>
      <w:r w:rsidR="00A506F0" w:rsidRPr="00193181">
        <w:rPr>
          <w:rFonts w:ascii="Times New Roman" w:hAnsi="Times New Roman" w:cs="Times New Roman"/>
          <w:sz w:val="28"/>
          <w:szCs w:val="28"/>
        </w:rPr>
        <w:t>, изменились, представление сметной документации для проведения проверки сметной стоимости осуществляется после корректировки этой документации с учетом цен, сложившихся на дату ее представления для проведения проверки.</w:t>
      </w:r>
      <w:r w:rsidR="005D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6F0" w:rsidRPr="00193181" w:rsidRDefault="00EA78F3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06F0" w:rsidRPr="00193181">
        <w:rPr>
          <w:rFonts w:ascii="Times New Roman" w:hAnsi="Times New Roman" w:cs="Times New Roman"/>
          <w:sz w:val="28"/>
          <w:szCs w:val="28"/>
        </w:rPr>
        <w:t>. Для проведения проверки сметной стоимости</w:t>
      </w:r>
      <w:r w:rsidR="00742309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6736BF">
        <w:rPr>
          <w:rFonts w:ascii="Times New Roman" w:hAnsi="Times New Roman" w:cs="Times New Roman"/>
          <w:sz w:val="28"/>
          <w:szCs w:val="28"/>
        </w:rPr>
        <w:t>4</w:t>
      </w:r>
      <w:r w:rsidR="00742309">
        <w:rPr>
          <w:rFonts w:ascii="Times New Roman" w:hAnsi="Times New Roman" w:cs="Times New Roman"/>
          <w:sz w:val="28"/>
          <w:szCs w:val="28"/>
        </w:rPr>
        <w:t xml:space="preserve"> настоящего Порядка (далее – документы)</w:t>
      </w:r>
      <w:r w:rsidR="00B1528C">
        <w:rPr>
          <w:rFonts w:ascii="Times New Roman" w:hAnsi="Times New Roman" w:cs="Times New Roman"/>
          <w:sz w:val="28"/>
          <w:szCs w:val="28"/>
        </w:rPr>
        <w:t>,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742309">
        <w:rPr>
          <w:rFonts w:ascii="Times New Roman" w:hAnsi="Times New Roman" w:cs="Times New Roman"/>
          <w:sz w:val="28"/>
          <w:szCs w:val="28"/>
        </w:rPr>
        <w:t>ю</w:t>
      </w:r>
      <w:r w:rsidR="00A506F0" w:rsidRPr="00193181">
        <w:rPr>
          <w:rFonts w:ascii="Times New Roman" w:hAnsi="Times New Roman" w:cs="Times New Roman"/>
          <w:sz w:val="28"/>
          <w:szCs w:val="28"/>
        </w:rPr>
        <w:t>тся на бумажном носителе</w:t>
      </w:r>
      <w:r w:rsidR="00742309">
        <w:rPr>
          <w:rFonts w:ascii="Times New Roman" w:hAnsi="Times New Roman" w:cs="Times New Roman"/>
          <w:sz w:val="28"/>
          <w:szCs w:val="28"/>
        </w:rPr>
        <w:t xml:space="preserve"> и регистри</w:t>
      </w:r>
      <w:r w:rsidR="008E1289">
        <w:rPr>
          <w:rFonts w:ascii="Times New Roman" w:hAnsi="Times New Roman" w:cs="Times New Roman"/>
          <w:sz w:val="28"/>
          <w:szCs w:val="28"/>
        </w:rPr>
        <w:t>руются в специальном журнале в день их поступления</w:t>
      </w:r>
      <w:r w:rsidR="00A506F0" w:rsidRPr="00193181">
        <w:rPr>
          <w:rFonts w:ascii="Times New Roman" w:hAnsi="Times New Roman" w:cs="Times New Roman"/>
          <w:sz w:val="28"/>
          <w:szCs w:val="28"/>
        </w:rPr>
        <w:t>.</w:t>
      </w:r>
    </w:p>
    <w:p w:rsidR="00DA29AE" w:rsidRDefault="00EA78F3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06F0" w:rsidRPr="00193181">
        <w:rPr>
          <w:rFonts w:ascii="Times New Roman" w:hAnsi="Times New Roman" w:cs="Times New Roman"/>
          <w:sz w:val="28"/>
          <w:szCs w:val="28"/>
        </w:rPr>
        <w:t>.</w:t>
      </w:r>
      <w:r w:rsidR="008E1289" w:rsidRPr="008E1289">
        <w:rPr>
          <w:rFonts w:ascii="Times New Roman" w:hAnsi="Times New Roman" w:cs="Times New Roman"/>
          <w:sz w:val="28"/>
          <w:szCs w:val="28"/>
        </w:rPr>
        <w:t xml:space="preserve"> </w:t>
      </w:r>
      <w:r w:rsidR="008E1289">
        <w:rPr>
          <w:rFonts w:ascii="Times New Roman" w:hAnsi="Times New Roman" w:cs="Times New Roman"/>
          <w:sz w:val="28"/>
          <w:szCs w:val="28"/>
        </w:rPr>
        <w:t>Осно</w:t>
      </w:r>
      <w:r w:rsidR="008E1289" w:rsidRPr="008E1289">
        <w:rPr>
          <w:rFonts w:ascii="Times New Roman" w:hAnsi="Times New Roman" w:cs="Times New Roman"/>
          <w:sz w:val="28"/>
          <w:szCs w:val="28"/>
        </w:rPr>
        <w:t>вани</w:t>
      </w:r>
      <w:r w:rsidR="008E1289">
        <w:rPr>
          <w:rFonts w:ascii="Times New Roman" w:hAnsi="Times New Roman" w:cs="Times New Roman"/>
          <w:sz w:val="28"/>
          <w:szCs w:val="28"/>
        </w:rPr>
        <w:t>ем</w:t>
      </w:r>
      <w:r w:rsidR="008E1289" w:rsidRPr="008E1289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8E1289">
        <w:rPr>
          <w:rFonts w:ascii="Times New Roman" w:hAnsi="Times New Roman" w:cs="Times New Roman"/>
          <w:sz w:val="28"/>
          <w:szCs w:val="28"/>
        </w:rPr>
        <w:t>приеме документов является</w:t>
      </w:r>
      <w:r w:rsidR="008E1289" w:rsidRPr="008E1289">
        <w:rPr>
          <w:rFonts w:ascii="Times New Roman" w:hAnsi="Times New Roman" w:cs="Times New Roman"/>
          <w:sz w:val="28"/>
          <w:szCs w:val="28"/>
        </w:rPr>
        <w:t xml:space="preserve"> </w:t>
      </w:r>
      <w:r w:rsidR="008E1289">
        <w:rPr>
          <w:rFonts w:ascii="Times New Roman" w:hAnsi="Times New Roman" w:cs="Times New Roman"/>
          <w:sz w:val="28"/>
          <w:szCs w:val="28"/>
        </w:rPr>
        <w:t>п</w:t>
      </w:r>
      <w:r w:rsidR="008E1289" w:rsidRPr="008E1289">
        <w:rPr>
          <w:rFonts w:ascii="Times New Roman" w:hAnsi="Times New Roman" w:cs="Times New Roman"/>
          <w:sz w:val="28"/>
          <w:szCs w:val="28"/>
        </w:rPr>
        <w:t>редставлен</w:t>
      </w:r>
      <w:r w:rsidR="008E1289">
        <w:rPr>
          <w:rFonts w:ascii="Times New Roman" w:hAnsi="Times New Roman" w:cs="Times New Roman"/>
          <w:sz w:val="28"/>
          <w:szCs w:val="28"/>
        </w:rPr>
        <w:t>ие</w:t>
      </w:r>
      <w:r w:rsidR="008E1289" w:rsidRPr="008E1289">
        <w:rPr>
          <w:rFonts w:ascii="Times New Roman" w:hAnsi="Times New Roman" w:cs="Times New Roman"/>
          <w:sz w:val="28"/>
          <w:szCs w:val="28"/>
        </w:rPr>
        <w:t xml:space="preserve"> неполн</w:t>
      </w:r>
      <w:r w:rsidR="008E1289">
        <w:rPr>
          <w:rFonts w:ascii="Times New Roman" w:hAnsi="Times New Roman" w:cs="Times New Roman"/>
          <w:sz w:val="28"/>
          <w:szCs w:val="28"/>
        </w:rPr>
        <w:t>ого</w:t>
      </w:r>
      <w:r w:rsidR="008E1289" w:rsidRPr="008E1289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8E1289">
        <w:rPr>
          <w:rFonts w:ascii="Times New Roman" w:hAnsi="Times New Roman" w:cs="Times New Roman"/>
          <w:sz w:val="28"/>
          <w:szCs w:val="28"/>
        </w:rPr>
        <w:t>а</w:t>
      </w:r>
      <w:r w:rsidR="008E1289" w:rsidRPr="008E128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A2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заказчик письменно уведомляется Организа</w:t>
      </w:r>
      <w:r w:rsidR="0096324F">
        <w:rPr>
          <w:rFonts w:ascii="Times New Roman" w:hAnsi="Times New Roman" w:cs="Times New Roman"/>
          <w:sz w:val="28"/>
          <w:szCs w:val="28"/>
        </w:rPr>
        <w:t>цией в день их подачи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9AE" w:rsidRDefault="00EA78F3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29AE">
        <w:rPr>
          <w:rFonts w:ascii="Times New Roman" w:hAnsi="Times New Roman" w:cs="Times New Roman"/>
          <w:sz w:val="28"/>
          <w:szCs w:val="28"/>
        </w:rPr>
        <w:t>. В случае отсутств</w:t>
      </w:r>
      <w:r w:rsidR="006736BF">
        <w:rPr>
          <w:rFonts w:ascii="Times New Roman" w:hAnsi="Times New Roman" w:cs="Times New Roman"/>
          <w:sz w:val="28"/>
          <w:szCs w:val="28"/>
        </w:rPr>
        <w:t>ия оснований для отказа в прием</w:t>
      </w:r>
      <w:r w:rsidR="00DA29AE">
        <w:rPr>
          <w:rFonts w:ascii="Times New Roman" w:hAnsi="Times New Roman" w:cs="Times New Roman"/>
          <w:sz w:val="28"/>
          <w:szCs w:val="28"/>
        </w:rPr>
        <w:t xml:space="preserve">е документов </w:t>
      </w:r>
      <w:r w:rsidR="006736BF">
        <w:rPr>
          <w:rFonts w:ascii="Times New Roman" w:hAnsi="Times New Roman" w:cs="Times New Roman"/>
          <w:sz w:val="28"/>
          <w:szCs w:val="28"/>
        </w:rPr>
        <w:t>О</w:t>
      </w:r>
      <w:r w:rsidR="00DA29AE" w:rsidRPr="00DA29A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6736BF">
        <w:rPr>
          <w:rFonts w:ascii="Times New Roman" w:hAnsi="Times New Roman" w:cs="Times New Roman"/>
          <w:sz w:val="28"/>
          <w:szCs w:val="28"/>
        </w:rPr>
        <w:t xml:space="preserve">в день регистрации документов </w:t>
      </w:r>
      <w:r w:rsidR="00DA29AE">
        <w:rPr>
          <w:rFonts w:ascii="Times New Roman" w:hAnsi="Times New Roman" w:cs="Times New Roman"/>
          <w:sz w:val="28"/>
          <w:szCs w:val="28"/>
        </w:rPr>
        <w:t xml:space="preserve">передает заказчику договор, подписанный </w:t>
      </w:r>
      <w:r w:rsidR="0096324F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DA29AE">
        <w:rPr>
          <w:rFonts w:ascii="Times New Roman" w:hAnsi="Times New Roman" w:cs="Times New Roman"/>
          <w:sz w:val="28"/>
          <w:szCs w:val="28"/>
        </w:rPr>
        <w:t>в одностороннем порядке.</w:t>
      </w:r>
    </w:p>
    <w:p w:rsidR="00947CD9" w:rsidRDefault="006736BF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E1289">
        <w:rPr>
          <w:rFonts w:ascii="Times New Roman" w:hAnsi="Times New Roman" w:cs="Times New Roman"/>
          <w:sz w:val="28"/>
          <w:szCs w:val="28"/>
        </w:rPr>
        <w:t xml:space="preserve">. </w:t>
      </w:r>
      <w:r w:rsidR="00DA29AE" w:rsidRPr="00587FFC">
        <w:rPr>
          <w:rFonts w:ascii="Times New Roman" w:hAnsi="Times New Roman" w:cs="Times New Roman"/>
          <w:sz w:val="28"/>
          <w:szCs w:val="28"/>
        </w:rPr>
        <w:t>Проведение проверки достоверности сметной стоимости начинается после представления за</w:t>
      </w:r>
      <w:r w:rsidR="00DA29AE">
        <w:rPr>
          <w:rFonts w:ascii="Times New Roman" w:hAnsi="Times New Roman" w:cs="Times New Roman"/>
          <w:sz w:val="28"/>
          <w:szCs w:val="28"/>
        </w:rPr>
        <w:t>казчиком</w:t>
      </w:r>
      <w:r w:rsidR="00DA29AE" w:rsidRPr="00587FFC">
        <w:rPr>
          <w:rFonts w:ascii="Times New Roman" w:hAnsi="Times New Roman" w:cs="Times New Roman"/>
          <w:sz w:val="28"/>
          <w:szCs w:val="28"/>
        </w:rPr>
        <w:t xml:space="preserve"> </w:t>
      </w:r>
      <w:r w:rsidR="00DA29AE">
        <w:rPr>
          <w:rFonts w:ascii="Times New Roman" w:hAnsi="Times New Roman" w:cs="Times New Roman"/>
          <w:sz w:val="28"/>
          <w:szCs w:val="28"/>
        </w:rPr>
        <w:t>подписанного договора</w:t>
      </w:r>
      <w:r w:rsidR="0096324F">
        <w:rPr>
          <w:rFonts w:ascii="Times New Roman" w:hAnsi="Times New Roman" w:cs="Times New Roman"/>
          <w:sz w:val="28"/>
          <w:szCs w:val="28"/>
        </w:rPr>
        <w:t xml:space="preserve"> и </w:t>
      </w:r>
      <w:r w:rsidR="00DA29AE">
        <w:rPr>
          <w:rFonts w:ascii="Times New Roman" w:hAnsi="Times New Roman" w:cs="Times New Roman"/>
          <w:sz w:val="28"/>
          <w:szCs w:val="28"/>
        </w:rPr>
        <w:t xml:space="preserve"> </w:t>
      </w:r>
      <w:r w:rsidR="00DA29AE" w:rsidRPr="00587FFC">
        <w:rPr>
          <w:rFonts w:ascii="Times New Roman" w:hAnsi="Times New Roman" w:cs="Times New Roman"/>
          <w:sz w:val="28"/>
          <w:szCs w:val="28"/>
        </w:rPr>
        <w:t>документов, подтверждающих внесение платы в соответствии с договором</w:t>
      </w:r>
      <w:r w:rsidR="00DA29AE">
        <w:rPr>
          <w:rFonts w:ascii="Times New Roman" w:hAnsi="Times New Roman" w:cs="Times New Roman"/>
          <w:sz w:val="28"/>
          <w:szCs w:val="28"/>
        </w:rPr>
        <w:t>.</w:t>
      </w:r>
    </w:p>
    <w:p w:rsidR="00587FFC" w:rsidRPr="00193181" w:rsidRDefault="006736BF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. </w:t>
      </w:r>
      <w:r w:rsidR="00DA29AE" w:rsidRPr="00193181">
        <w:rPr>
          <w:rFonts w:ascii="Times New Roman" w:hAnsi="Times New Roman" w:cs="Times New Roman"/>
          <w:sz w:val="28"/>
          <w:szCs w:val="28"/>
        </w:rPr>
        <w:t>Организация проводит проверку</w:t>
      </w:r>
      <w:r w:rsidR="00DA29AE">
        <w:rPr>
          <w:rFonts w:ascii="Times New Roman" w:hAnsi="Times New Roman" w:cs="Times New Roman"/>
          <w:sz w:val="28"/>
          <w:szCs w:val="28"/>
        </w:rPr>
        <w:t xml:space="preserve"> </w:t>
      </w:r>
      <w:r w:rsidR="00DA29AE" w:rsidRPr="008E1289">
        <w:rPr>
          <w:rFonts w:ascii="Times New Roman" w:hAnsi="Times New Roman" w:cs="Times New Roman"/>
          <w:sz w:val="28"/>
          <w:szCs w:val="28"/>
        </w:rPr>
        <w:t xml:space="preserve">сметной стоимости </w:t>
      </w:r>
      <w:r w:rsidR="00DA29AE" w:rsidRPr="0019318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A29AE">
        <w:rPr>
          <w:rFonts w:ascii="Times New Roman" w:hAnsi="Times New Roman" w:cs="Times New Roman"/>
          <w:sz w:val="28"/>
          <w:szCs w:val="28"/>
        </w:rPr>
        <w:t>10</w:t>
      </w:r>
      <w:r w:rsidR="00DA29AE" w:rsidRPr="0019318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DA29AE" w:rsidRPr="0019318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2471"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 w:rsidR="00332471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DA29AE" w:rsidRPr="00193181">
        <w:rPr>
          <w:rFonts w:ascii="Times New Roman" w:hAnsi="Times New Roman" w:cs="Times New Roman"/>
          <w:sz w:val="28"/>
          <w:szCs w:val="28"/>
        </w:rPr>
        <w:t>.</w:t>
      </w:r>
    </w:p>
    <w:p w:rsidR="00A506F0" w:rsidRPr="00193181" w:rsidRDefault="00A506F0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>1</w:t>
      </w:r>
      <w:r w:rsidR="006736BF">
        <w:rPr>
          <w:rFonts w:ascii="Times New Roman" w:hAnsi="Times New Roman" w:cs="Times New Roman"/>
          <w:sz w:val="28"/>
          <w:szCs w:val="28"/>
        </w:rPr>
        <w:t>1</w:t>
      </w:r>
      <w:r w:rsidRPr="00193181">
        <w:rPr>
          <w:rFonts w:ascii="Times New Roman" w:hAnsi="Times New Roman" w:cs="Times New Roman"/>
          <w:sz w:val="28"/>
          <w:szCs w:val="28"/>
        </w:rPr>
        <w:t>. При проведении проверки сметной стоимости внесение изменений в сметную документацию осуществля</w:t>
      </w:r>
      <w:r w:rsidR="00B1528C">
        <w:rPr>
          <w:rFonts w:ascii="Times New Roman" w:hAnsi="Times New Roman" w:cs="Times New Roman"/>
          <w:sz w:val="28"/>
          <w:szCs w:val="28"/>
        </w:rPr>
        <w:t>ется</w:t>
      </w:r>
      <w:r w:rsidRPr="00193181">
        <w:rPr>
          <w:rFonts w:ascii="Times New Roman" w:hAnsi="Times New Roman" w:cs="Times New Roman"/>
          <w:sz w:val="28"/>
          <w:szCs w:val="28"/>
        </w:rPr>
        <w:t xml:space="preserve"> в сроки и в порядке, предусмотрен</w:t>
      </w:r>
      <w:r w:rsidR="007C55CE">
        <w:rPr>
          <w:rFonts w:ascii="Times New Roman" w:hAnsi="Times New Roman" w:cs="Times New Roman"/>
          <w:sz w:val="28"/>
          <w:szCs w:val="28"/>
        </w:rPr>
        <w:t>н</w:t>
      </w:r>
      <w:r w:rsidRPr="00193181">
        <w:rPr>
          <w:rFonts w:ascii="Times New Roman" w:hAnsi="Times New Roman" w:cs="Times New Roman"/>
          <w:sz w:val="28"/>
          <w:szCs w:val="28"/>
        </w:rPr>
        <w:t>ы</w:t>
      </w:r>
      <w:r w:rsidR="00332471">
        <w:rPr>
          <w:rFonts w:ascii="Times New Roman" w:hAnsi="Times New Roman" w:cs="Times New Roman"/>
          <w:sz w:val="28"/>
          <w:szCs w:val="28"/>
        </w:rPr>
        <w:t>е</w:t>
      </w:r>
      <w:r w:rsidRPr="00193181">
        <w:rPr>
          <w:rFonts w:ascii="Times New Roman" w:hAnsi="Times New Roman" w:cs="Times New Roman"/>
          <w:sz w:val="28"/>
          <w:szCs w:val="28"/>
        </w:rPr>
        <w:t xml:space="preserve"> договором. При этом срок проведения проверки сметной </w:t>
      </w:r>
      <w:r w:rsidRPr="00193181">
        <w:rPr>
          <w:rFonts w:ascii="Times New Roman" w:hAnsi="Times New Roman" w:cs="Times New Roman"/>
          <w:sz w:val="28"/>
          <w:szCs w:val="28"/>
        </w:rPr>
        <w:lastRenderedPageBreak/>
        <w:t>стоимости продл</w:t>
      </w:r>
      <w:r w:rsidR="00564E22">
        <w:rPr>
          <w:rFonts w:ascii="Times New Roman" w:hAnsi="Times New Roman" w:cs="Times New Roman"/>
          <w:sz w:val="28"/>
          <w:szCs w:val="28"/>
        </w:rPr>
        <w:t>яется</w:t>
      </w:r>
      <w:r w:rsidRPr="00193181">
        <w:rPr>
          <w:rFonts w:ascii="Times New Roman" w:hAnsi="Times New Roman" w:cs="Times New Roman"/>
          <w:sz w:val="28"/>
          <w:szCs w:val="28"/>
        </w:rPr>
        <w:t xml:space="preserve"> на основании договора или дополнительного соглашения к нему, но не более чем на </w:t>
      </w:r>
      <w:r w:rsidR="00947CD9">
        <w:rPr>
          <w:rFonts w:ascii="Times New Roman" w:hAnsi="Times New Roman" w:cs="Times New Roman"/>
          <w:sz w:val="28"/>
          <w:szCs w:val="28"/>
        </w:rPr>
        <w:t>1</w:t>
      </w:r>
      <w:r w:rsidRPr="00193181">
        <w:rPr>
          <w:rFonts w:ascii="Times New Roman" w:hAnsi="Times New Roman" w:cs="Times New Roman"/>
          <w:sz w:val="28"/>
          <w:szCs w:val="28"/>
        </w:rPr>
        <w:t>0 рабочих дней.</w:t>
      </w:r>
    </w:p>
    <w:p w:rsidR="00A506F0" w:rsidRPr="00193181" w:rsidRDefault="00A506F0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>1</w:t>
      </w:r>
      <w:r w:rsidR="006736BF">
        <w:rPr>
          <w:rFonts w:ascii="Times New Roman" w:hAnsi="Times New Roman" w:cs="Times New Roman"/>
          <w:sz w:val="28"/>
          <w:szCs w:val="28"/>
        </w:rPr>
        <w:t>2</w:t>
      </w:r>
      <w:r w:rsidRPr="00193181">
        <w:rPr>
          <w:rFonts w:ascii="Times New Roman" w:hAnsi="Times New Roman" w:cs="Times New Roman"/>
          <w:sz w:val="28"/>
          <w:szCs w:val="28"/>
        </w:rPr>
        <w:t xml:space="preserve">. </w:t>
      </w:r>
      <w:r w:rsidR="00A513E3">
        <w:rPr>
          <w:rFonts w:ascii="Times New Roman" w:hAnsi="Times New Roman" w:cs="Times New Roman"/>
          <w:sz w:val="28"/>
          <w:szCs w:val="28"/>
        </w:rPr>
        <w:t>П</w:t>
      </w:r>
      <w:r w:rsidRPr="00193181">
        <w:rPr>
          <w:rFonts w:ascii="Times New Roman" w:hAnsi="Times New Roman" w:cs="Times New Roman"/>
          <w:sz w:val="28"/>
          <w:szCs w:val="28"/>
        </w:rPr>
        <w:t>ри</w:t>
      </w:r>
      <w:r w:rsidR="00A513E3">
        <w:rPr>
          <w:rFonts w:ascii="Times New Roman" w:hAnsi="Times New Roman" w:cs="Times New Roman"/>
          <w:sz w:val="28"/>
          <w:szCs w:val="28"/>
        </w:rPr>
        <w:t xml:space="preserve"> выявлении в процессе проведения</w:t>
      </w:r>
      <w:r w:rsidRPr="00193181">
        <w:rPr>
          <w:rFonts w:ascii="Times New Roman" w:hAnsi="Times New Roman" w:cs="Times New Roman"/>
          <w:sz w:val="28"/>
          <w:szCs w:val="28"/>
        </w:rPr>
        <w:t xml:space="preserve"> проверки сметной стоимости недостатк</w:t>
      </w:r>
      <w:r w:rsidR="00A513E3">
        <w:rPr>
          <w:rFonts w:ascii="Times New Roman" w:hAnsi="Times New Roman" w:cs="Times New Roman"/>
          <w:sz w:val="28"/>
          <w:szCs w:val="28"/>
        </w:rPr>
        <w:t>ов</w:t>
      </w:r>
      <w:r w:rsidRPr="00193181">
        <w:rPr>
          <w:rFonts w:ascii="Times New Roman" w:hAnsi="Times New Roman" w:cs="Times New Roman"/>
          <w:sz w:val="28"/>
          <w:szCs w:val="28"/>
        </w:rPr>
        <w:t xml:space="preserve"> (отсутствие либо неполнота сведений, описаний, расчетов, чертежей, схем и т.п.), не позволяющи</w:t>
      </w:r>
      <w:r w:rsidR="00A513E3">
        <w:rPr>
          <w:rFonts w:ascii="Times New Roman" w:hAnsi="Times New Roman" w:cs="Times New Roman"/>
          <w:sz w:val="28"/>
          <w:szCs w:val="28"/>
        </w:rPr>
        <w:t>х</w:t>
      </w:r>
      <w:r w:rsidRPr="00193181">
        <w:rPr>
          <w:rFonts w:ascii="Times New Roman" w:hAnsi="Times New Roman" w:cs="Times New Roman"/>
          <w:sz w:val="28"/>
          <w:szCs w:val="28"/>
        </w:rPr>
        <w:t xml:space="preserve"> сделать выводы о достоверности или недостоверности представленных расчетов, за</w:t>
      </w:r>
      <w:r w:rsidR="00A513E3">
        <w:rPr>
          <w:rFonts w:ascii="Times New Roman" w:hAnsi="Times New Roman" w:cs="Times New Roman"/>
          <w:sz w:val="28"/>
          <w:szCs w:val="28"/>
        </w:rPr>
        <w:t xml:space="preserve">казчику </w:t>
      </w:r>
      <w:r w:rsidRPr="00193181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="00A513E3">
        <w:rPr>
          <w:rFonts w:ascii="Times New Roman" w:hAnsi="Times New Roman" w:cs="Times New Roman"/>
          <w:sz w:val="28"/>
          <w:szCs w:val="28"/>
        </w:rPr>
        <w:t xml:space="preserve"> с</w:t>
      </w:r>
      <w:r w:rsidR="00332471">
        <w:rPr>
          <w:rFonts w:ascii="Times New Roman" w:hAnsi="Times New Roman" w:cs="Times New Roman"/>
          <w:sz w:val="28"/>
          <w:szCs w:val="28"/>
        </w:rPr>
        <w:t>о дня</w:t>
      </w:r>
      <w:r w:rsidR="00B1528C">
        <w:rPr>
          <w:rFonts w:ascii="Times New Roman" w:hAnsi="Times New Roman" w:cs="Times New Roman"/>
          <w:sz w:val="28"/>
          <w:szCs w:val="28"/>
        </w:rPr>
        <w:t xml:space="preserve"> выявления недостатков</w:t>
      </w:r>
      <w:r w:rsidRPr="00193181">
        <w:rPr>
          <w:rFonts w:ascii="Times New Roman" w:hAnsi="Times New Roman" w:cs="Times New Roman"/>
          <w:sz w:val="28"/>
          <w:szCs w:val="28"/>
        </w:rPr>
        <w:t xml:space="preserve"> направляется уведомление о выявленных недостатках и устанавливается срок их устранения.</w:t>
      </w:r>
    </w:p>
    <w:p w:rsidR="00A506F0" w:rsidRPr="00193181" w:rsidRDefault="00A506F0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>1</w:t>
      </w:r>
      <w:r w:rsidR="00283CF7">
        <w:rPr>
          <w:rFonts w:ascii="Times New Roman" w:hAnsi="Times New Roman" w:cs="Times New Roman"/>
          <w:sz w:val="28"/>
          <w:szCs w:val="28"/>
        </w:rPr>
        <w:t>3</w:t>
      </w:r>
      <w:r w:rsidRPr="00193181">
        <w:rPr>
          <w:rFonts w:ascii="Times New Roman" w:hAnsi="Times New Roman" w:cs="Times New Roman"/>
          <w:sz w:val="28"/>
          <w:szCs w:val="28"/>
        </w:rPr>
        <w:t xml:space="preserve">. Результаты проверки сметной стоимости </w:t>
      </w:r>
      <w:r w:rsidR="002B71AF" w:rsidRPr="00193181">
        <w:rPr>
          <w:rFonts w:ascii="Times New Roman" w:hAnsi="Times New Roman" w:cs="Times New Roman"/>
          <w:sz w:val="28"/>
          <w:szCs w:val="28"/>
        </w:rPr>
        <w:t xml:space="preserve">о достоверности </w:t>
      </w:r>
      <w:r w:rsidR="002B71AF">
        <w:rPr>
          <w:rFonts w:ascii="Times New Roman" w:hAnsi="Times New Roman" w:cs="Times New Roman"/>
          <w:sz w:val="28"/>
          <w:szCs w:val="28"/>
        </w:rPr>
        <w:t xml:space="preserve">(положительное заключение) </w:t>
      </w:r>
      <w:r w:rsidR="002B71AF" w:rsidRPr="00193181">
        <w:rPr>
          <w:rFonts w:ascii="Times New Roman" w:hAnsi="Times New Roman" w:cs="Times New Roman"/>
          <w:sz w:val="28"/>
          <w:szCs w:val="28"/>
        </w:rPr>
        <w:t>или недостоверности</w:t>
      </w:r>
      <w:r w:rsidR="002B71AF">
        <w:rPr>
          <w:rFonts w:ascii="Times New Roman" w:hAnsi="Times New Roman" w:cs="Times New Roman"/>
          <w:sz w:val="28"/>
          <w:szCs w:val="28"/>
        </w:rPr>
        <w:t xml:space="preserve"> (отрицательное заключение)</w:t>
      </w:r>
      <w:r w:rsidR="002B71AF" w:rsidRPr="00193181">
        <w:rPr>
          <w:rFonts w:ascii="Times New Roman" w:hAnsi="Times New Roman" w:cs="Times New Roman"/>
          <w:sz w:val="28"/>
          <w:szCs w:val="28"/>
        </w:rPr>
        <w:t xml:space="preserve"> </w:t>
      </w:r>
      <w:r w:rsidRPr="00193181">
        <w:rPr>
          <w:rFonts w:ascii="Times New Roman" w:hAnsi="Times New Roman" w:cs="Times New Roman"/>
          <w:sz w:val="28"/>
          <w:szCs w:val="28"/>
        </w:rPr>
        <w:t xml:space="preserve">определения сметной стоимости </w:t>
      </w:r>
      <w:r w:rsidR="002B71AF" w:rsidRPr="00193181">
        <w:rPr>
          <w:rFonts w:ascii="Times New Roman" w:hAnsi="Times New Roman" w:cs="Times New Roman"/>
          <w:sz w:val="28"/>
          <w:szCs w:val="28"/>
        </w:rPr>
        <w:t xml:space="preserve">оформляются в виде </w:t>
      </w:r>
      <w:r w:rsidR="002B71AF">
        <w:rPr>
          <w:rFonts w:ascii="Times New Roman" w:hAnsi="Times New Roman" w:cs="Times New Roman"/>
          <w:sz w:val="28"/>
          <w:szCs w:val="28"/>
        </w:rPr>
        <w:t>письма</w:t>
      </w:r>
      <w:r w:rsidR="002B71AF" w:rsidRPr="00193181">
        <w:rPr>
          <w:rFonts w:ascii="Times New Roman" w:hAnsi="Times New Roman" w:cs="Times New Roman"/>
          <w:sz w:val="28"/>
          <w:szCs w:val="28"/>
        </w:rPr>
        <w:t xml:space="preserve"> </w:t>
      </w:r>
      <w:r w:rsidRPr="00193181">
        <w:rPr>
          <w:rFonts w:ascii="Times New Roman" w:hAnsi="Times New Roman" w:cs="Times New Roman"/>
          <w:sz w:val="28"/>
          <w:szCs w:val="28"/>
        </w:rPr>
        <w:t>(далее - заключение).</w:t>
      </w:r>
    </w:p>
    <w:p w:rsidR="00A506F0" w:rsidRDefault="003B638C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3CF7">
        <w:rPr>
          <w:rFonts w:ascii="Times New Roman" w:hAnsi="Times New Roman" w:cs="Times New Roman"/>
          <w:sz w:val="28"/>
          <w:szCs w:val="28"/>
        </w:rPr>
        <w:t>4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. </w:t>
      </w:r>
      <w:r w:rsidR="002B71AF">
        <w:rPr>
          <w:rFonts w:ascii="Times New Roman" w:hAnsi="Times New Roman" w:cs="Times New Roman"/>
          <w:sz w:val="28"/>
          <w:szCs w:val="28"/>
        </w:rPr>
        <w:t>Заключение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должно содержать обоснование выводов о достоверности (недостоверности) определения сметной стоимости объекта </w:t>
      </w:r>
      <w:r w:rsidR="00947CD9">
        <w:rPr>
          <w:rFonts w:ascii="Times New Roman" w:hAnsi="Times New Roman" w:cs="Times New Roman"/>
          <w:sz w:val="28"/>
          <w:szCs w:val="28"/>
        </w:rPr>
        <w:t>благоустройства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со ссылками на конкретные положения сметных нормативов и с перечислением несоответствий, связанных с неправильностью и (или) необоснованностью принятых в расчетах физических объемов работ решени</w:t>
      </w:r>
      <w:r w:rsidR="00587FFC">
        <w:rPr>
          <w:rFonts w:ascii="Times New Roman" w:hAnsi="Times New Roman" w:cs="Times New Roman"/>
          <w:sz w:val="28"/>
          <w:szCs w:val="28"/>
        </w:rPr>
        <w:t xml:space="preserve">ям </w:t>
      </w:r>
      <w:proofErr w:type="gramStart"/>
      <w:r w:rsidR="00587FFC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A506F0" w:rsidRPr="00193181">
        <w:rPr>
          <w:rFonts w:ascii="Times New Roman" w:hAnsi="Times New Roman" w:cs="Times New Roman"/>
          <w:sz w:val="28"/>
          <w:szCs w:val="28"/>
        </w:rPr>
        <w:t>.</w:t>
      </w:r>
    </w:p>
    <w:p w:rsidR="008F42A0" w:rsidRPr="008F42A0" w:rsidRDefault="00283CF7" w:rsidP="008F42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F42A0" w:rsidRPr="008F42A0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оформляет отрицательное </w:t>
      </w:r>
      <w:r w:rsidR="008F42A0" w:rsidRPr="008F42A0">
        <w:rPr>
          <w:rFonts w:ascii="Times New Roman" w:hAnsi="Times New Roman" w:cs="Times New Roman"/>
          <w:sz w:val="28"/>
          <w:szCs w:val="28"/>
        </w:rPr>
        <w:t>заключение если:</w:t>
      </w:r>
    </w:p>
    <w:p w:rsidR="008F42A0" w:rsidRPr="008F42A0" w:rsidRDefault="008F42A0" w:rsidP="008F42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2A0">
        <w:rPr>
          <w:rFonts w:ascii="Times New Roman" w:hAnsi="Times New Roman" w:cs="Times New Roman"/>
          <w:sz w:val="28"/>
          <w:szCs w:val="28"/>
        </w:rPr>
        <w:t>а) выявленные недостатки невозможно устранить в процессе проведения проверки</w:t>
      </w:r>
      <w:r w:rsidR="00283CF7">
        <w:rPr>
          <w:rFonts w:ascii="Times New Roman" w:hAnsi="Times New Roman" w:cs="Times New Roman"/>
          <w:sz w:val="28"/>
          <w:szCs w:val="28"/>
        </w:rPr>
        <w:t xml:space="preserve"> сметной стоимости или заказчик</w:t>
      </w:r>
      <w:r w:rsidRPr="008F42A0">
        <w:rPr>
          <w:rFonts w:ascii="Times New Roman" w:hAnsi="Times New Roman" w:cs="Times New Roman"/>
          <w:sz w:val="28"/>
          <w:szCs w:val="28"/>
        </w:rPr>
        <w:t xml:space="preserve"> в установленный срок их не устранил;</w:t>
      </w:r>
    </w:p>
    <w:p w:rsidR="008F42A0" w:rsidRPr="008F42A0" w:rsidRDefault="008F42A0" w:rsidP="008F42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2A0">
        <w:rPr>
          <w:rFonts w:ascii="Times New Roman" w:hAnsi="Times New Roman" w:cs="Times New Roman"/>
          <w:sz w:val="28"/>
          <w:szCs w:val="28"/>
        </w:rPr>
        <w:t>б) расчеты, содержащиеся в сметной документации, произведены не в соответствии со сметными нормативами, включенными в федеральный реестр сметных нормативов;</w:t>
      </w:r>
    </w:p>
    <w:p w:rsidR="008F42A0" w:rsidRPr="00193181" w:rsidRDefault="008F42A0" w:rsidP="008F42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2A0">
        <w:rPr>
          <w:rFonts w:ascii="Times New Roman" w:hAnsi="Times New Roman" w:cs="Times New Roman"/>
          <w:sz w:val="28"/>
          <w:szCs w:val="28"/>
        </w:rPr>
        <w:t xml:space="preserve">в) в сметной документации выявлены ошибки, связанные с неправильностью и (или) необоснованностью использованных в расчетах физических объемов работ решениям </w:t>
      </w:r>
      <w:proofErr w:type="gramStart"/>
      <w:r w:rsidRPr="008F42A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8F42A0">
        <w:rPr>
          <w:rFonts w:ascii="Times New Roman" w:hAnsi="Times New Roman" w:cs="Times New Roman"/>
          <w:sz w:val="28"/>
          <w:szCs w:val="28"/>
        </w:rPr>
        <w:t>.</w:t>
      </w:r>
    </w:p>
    <w:p w:rsidR="00A506F0" w:rsidRPr="00193181" w:rsidRDefault="00E0198A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3CF7">
        <w:rPr>
          <w:rFonts w:ascii="Times New Roman" w:hAnsi="Times New Roman" w:cs="Times New Roman"/>
          <w:sz w:val="28"/>
          <w:szCs w:val="28"/>
        </w:rPr>
        <w:t>6</w:t>
      </w:r>
      <w:r w:rsidR="00A506F0" w:rsidRPr="00193181">
        <w:rPr>
          <w:rFonts w:ascii="Times New Roman" w:hAnsi="Times New Roman" w:cs="Times New Roman"/>
          <w:sz w:val="28"/>
          <w:szCs w:val="28"/>
        </w:rPr>
        <w:t>. В случае отрицательного заключения за</w:t>
      </w:r>
      <w:r w:rsidR="0081456D">
        <w:rPr>
          <w:rFonts w:ascii="Times New Roman" w:hAnsi="Times New Roman" w:cs="Times New Roman"/>
          <w:sz w:val="28"/>
          <w:szCs w:val="28"/>
        </w:rPr>
        <w:t>казчик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вправе представить материалы, указанные в пункте </w:t>
      </w:r>
      <w:r w:rsidR="00283CF7">
        <w:rPr>
          <w:rFonts w:ascii="Times New Roman" w:hAnsi="Times New Roman" w:cs="Times New Roman"/>
          <w:sz w:val="28"/>
          <w:szCs w:val="28"/>
        </w:rPr>
        <w:t>4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настоящего Положения, на повторную проверку после их доработки </w:t>
      </w:r>
      <w:r w:rsidR="00587FFC" w:rsidRPr="00587FFC">
        <w:rPr>
          <w:rFonts w:ascii="Times New Roman" w:hAnsi="Times New Roman" w:cs="Times New Roman"/>
          <w:sz w:val="28"/>
          <w:szCs w:val="28"/>
        </w:rPr>
        <w:t>по выявленным недостаткам, изложенным в заключении</w:t>
      </w:r>
      <w:r w:rsidR="00A506F0" w:rsidRPr="00193181">
        <w:rPr>
          <w:rFonts w:ascii="Times New Roman" w:hAnsi="Times New Roman" w:cs="Times New Roman"/>
          <w:sz w:val="28"/>
          <w:szCs w:val="28"/>
        </w:rPr>
        <w:t>.</w:t>
      </w:r>
    </w:p>
    <w:p w:rsidR="00A506F0" w:rsidRPr="00193181" w:rsidRDefault="00E0198A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3CF7">
        <w:rPr>
          <w:rFonts w:ascii="Times New Roman" w:hAnsi="Times New Roman" w:cs="Times New Roman"/>
          <w:sz w:val="28"/>
          <w:szCs w:val="28"/>
        </w:rPr>
        <w:t>7</w:t>
      </w:r>
      <w:r w:rsidR="00A506F0" w:rsidRPr="00193181">
        <w:rPr>
          <w:rFonts w:ascii="Times New Roman" w:hAnsi="Times New Roman" w:cs="Times New Roman"/>
          <w:sz w:val="28"/>
          <w:szCs w:val="28"/>
        </w:rPr>
        <w:t>. Отрицательное заключение может быть оспорено за</w:t>
      </w:r>
      <w:r w:rsidR="0081456D">
        <w:rPr>
          <w:rFonts w:ascii="Times New Roman" w:hAnsi="Times New Roman" w:cs="Times New Roman"/>
          <w:sz w:val="28"/>
          <w:szCs w:val="28"/>
        </w:rPr>
        <w:t>казчиком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A506F0" w:rsidRPr="00193181" w:rsidRDefault="00E0198A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3CF7">
        <w:rPr>
          <w:rFonts w:ascii="Times New Roman" w:hAnsi="Times New Roman" w:cs="Times New Roman"/>
          <w:sz w:val="28"/>
          <w:szCs w:val="28"/>
        </w:rPr>
        <w:t>8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. </w:t>
      </w:r>
      <w:r w:rsidR="0081456D">
        <w:rPr>
          <w:rFonts w:ascii="Times New Roman" w:hAnsi="Times New Roman" w:cs="Times New Roman"/>
          <w:sz w:val="28"/>
          <w:szCs w:val="28"/>
        </w:rPr>
        <w:t>Заключение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выдается за</w:t>
      </w:r>
      <w:r w:rsidR="0081456D">
        <w:rPr>
          <w:rFonts w:ascii="Times New Roman" w:hAnsi="Times New Roman" w:cs="Times New Roman"/>
          <w:sz w:val="28"/>
          <w:szCs w:val="28"/>
        </w:rPr>
        <w:t>казчику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</w:t>
      </w:r>
      <w:r w:rsidR="0081456D" w:rsidRPr="00193181">
        <w:rPr>
          <w:rFonts w:ascii="Times New Roman" w:hAnsi="Times New Roman" w:cs="Times New Roman"/>
          <w:sz w:val="28"/>
          <w:szCs w:val="28"/>
        </w:rPr>
        <w:t xml:space="preserve">в 2 экземплярах </w:t>
      </w:r>
      <w:r w:rsidR="00A506F0" w:rsidRPr="00193181">
        <w:rPr>
          <w:rFonts w:ascii="Times New Roman" w:hAnsi="Times New Roman" w:cs="Times New Roman"/>
          <w:sz w:val="28"/>
          <w:szCs w:val="28"/>
        </w:rPr>
        <w:t>лично или путем направления заказного письма</w:t>
      </w:r>
      <w:r w:rsidR="00283CF7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81456D">
        <w:rPr>
          <w:rFonts w:ascii="Times New Roman" w:hAnsi="Times New Roman" w:cs="Times New Roman"/>
          <w:sz w:val="28"/>
          <w:szCs w:val="28"/>
        </w:rPr>
        <w:t xml:space="preserve"> 3 рабочих дней с</w:t>
      </w:r>
      <w:r w:rsidR="00564E22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A506F0" w:rsidRPr="00193181">
        <w:rPr>
          <w:rFonts w:ascii="Times New Roman" w:hAnsi="Times New Roman" w:cs="Times New Roman"/>
          <w:sz w:val="28"/>
          <w:szCs w:val="28"/>
        </w:rPr>
        <w:t>.</w:t>
      </w:r>
    </w:p>
    <w:p w:rsidR="00A506F0" w:rsidRPr="00193181" w:rsidRDefault="009137A6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A506F0" w:rsidRPr="00193181">
        <w:rPr>
          <w:rFonts w:ascii="Times New Roman" w:hAnsi="Times New Roman" w:cs="Times New Roman"/>
          <w:sz w:val="28"/>
          <w:szCs w:val="28"/>
        </w:rPr>
        <w:t>окументы подлежат возврату за</w:t>
      </w:r>
      <w:r w:rsidR="0081456D">
        <w:rPr>
          <w:rFonts w:ascii="Times New Roman" w:hAnsi="Times New Roman" w:cs="Times New Roman"/>
          <w:sz w:val="28"/>
          <w:szCs w:val="28"/>
        </w:rPr>
        <w:t>казчику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</w:t>
      </w:r>
      <w:r w:rsidR="00564E22">
        <w:rPr>
          <w:rFonts w:ascii="Times New Roman" w:hAnsi="Times New Roman" w:cs="Times New Roman"/>
          <w:sz w:val="28"/>
          <w:szCs w:val="28"/>
        </w:rPr>
        <w:t>одновременно с заключением</w:t>
      </w:r>
      <w:r w:rsidR="00A506F0" w:rsidRPr="00193181">
        <w:rPr>
          <w:rFonts w:ascii="Times New Roman" w:hAnsi="Times New Roman" w:cs="Times New Roman"/>
          <w:sz w:val="28"/>
          <w:szCs w:val="28"/>
        </w:rPr>
        <w:t>.</w:t>
      </w:r>
    </w:p>
    <w:p w:rsidR="00A506F0" w:rsidRPr="00193181" w:rsidRDefault="00283CF7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. В случае если после получения положительного заключения, но до начала </w:t>
      </w:r>
      <w:r w:rsidR="009137A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564E22">
        <w:rPr>
          <w:rFonts w:ascii="Times New Roman" w:hAnsi="Times New Roman" w:cs="Times New Roman"/>
          <w:sz w:val="28"/>
          <w:szCs w:val="28"/>
        </w:rPr>
        <w:t>в отношении объектов благоустройства</w:t>
      </w:r>
      <w:r w:rsidR="009137A6">
        <w:rPr>
          <w:rFonts w:ascii="Times New Roman" w:hAnsi="Times New Roman" w:cs="Times New Roman"/>
          <w:sz w:val="28"/>
          <w:szCs w:val="28"/>
        </w:rPr>
        <w:t xml:space="preserve"> в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37A6">
        <w:rPr>
          <w:rFonts w:ascii="Times New Roman" w:hAnsi="Times New Roman" w:cs="Times New Roman"/>
          <w:sz w:val="28"/>
          <w:szCs w:val="28"/>
        </w:rPr>
        <w:t>дизайн-проекты</w:t>
      </w:r>
      <w:proofErr w:type="gramEnd"/>
      <w:r w:rsidR="009137A6">
        <w:rPr>
          <w:rFonts w:ascii="Times New Roman" w:hAnsi="Times New Roman" w:cs="Times New Roman"/>
          <w:sz w:val="28"/>
          <w:szCs w:val="28"/>
        </w:rPr>
        <w:t xml:space="preserve"> 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были внесены изменения, в результате которых сметная стоимость объекта </w:t>
      </w:r>
      <w:r w:rsidR="009137A6">
        <w:rPr>
          <w:rFonts w:ascii="Times New Roman" w:hAnsi="Times New Roman" w:cs="Times New Roman"/>
          <w:sz w:val="28"/>
          <w:szCs w:val="28"/>
        </w:rPr>
        <w:t>благоустройства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 увеличилась, проверка </w:t>
      </w:r>
      <w:r w:rsidR="0081456D"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="00A506F0" w:rsidRPr="00193181">
        <w:rPr>
          <w:rFonts w:ascii="Times New Roman" w:hAnsi="Times New Roman" w:cs="Times New Roman"/>
          <w:sz w:val="28"/>
          <w:szCs w:val="28"/>
        </w:rPr>
        <w:t xml:space="preserve">сметной стоимости производится повторно в порядке, установленном </w:t>
      </w:r>
      <w:r w:rsidR="0081456D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A506F0" w:rsidRPr="00193181">
        <w:rPr>
          <w:rFonts w:ascii="Times New Roman" w:hAnsi="Times New Roman" w:cs="Times New Roman"/>
          <w:sz w:val="28"/>
          <w:szCs w:val="28"/>
        </w:rPr>
        <w:t>.</w:t>
      </w:r>
    </w:p>
    <w:p w:rsidR="008F05AC" w:rsidRDefault="00A506F0" w:rsidP="00FA49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181">
        <w:rPr>
          <w:rFonts w:ascii="Times New Roman" w:hAnsi="Times New Roman" w:cs="Times New Roman"/>
          <w:sz w:val="28"/>
          <w:szCs w:val="28"/>
        </w:rPr>
        <w:t>2</w:t>
      </w:r>
      <w:r w:rsidR="00283CF7">
        <w:rPr>
          <w:rFonts w:ascii="Times New Roman" w:hAnsi="Times New Roman" w:cs="Times New Roman"/>
          <w:sz w:val="28"/>
          <w:szCs w:val="28"/>
        </w:rPr>
        <w:t>0</w:t>
      </w:r>
      <w:r w:rsidRPr="00193181">
        <w:rPr>
          <w:rFonts w:ascii="Times New Roman" w:hAnsi="Times New Roman" w:cs="Times New Roman"/>
          <w:sz w:val="28"/>
          <w:szCs w:val="28"/>
        </w:rPr>
        <w:t>. В случае утраты заключения за</w:t>
      </w:r>
      <w:r w:rsidR="0081456D">
        <w:rPr>
          <w:rFonts w:ascii="Times New Roman" w:hAnsi="Times New Roman" w:cs="Times New Roman"/>
          <w:sz w:val="28"/>
          <w:szCs w:val="28"/>
        </w:rPr>
        <w:t>казчик</w:t>
      </w:r>
      <w:r w:rsidRPr="00193181">
        <w:rPr>
          <w:rFonts w:ascii="Times New Roman" w:hAnsi="Times New Roman" w:cs="Times New Roman"/>
          <w:sz w:val="28"/>
          <w:szCs w:val="28"/>
        </w:rPr>
        <w:t xml:space="preserve"> вправе получить его дубликат в </w:t>
      </w:r>
      <w:r w:rsidR="00283CF7">
        <w:rPr>
          <w:rFonts w:ascii="Times New Roman" w:hAnsi="Times New Roman" w:cs="Times New Roman"/>
          <w:sz w:val="28"/>
          <w:szCs w:val="28"/>
        </w:rPr>
        <w:t>Организации</w:t>
      </w:r>
      <w:r w:rsidRPr="00193181">
        <w:rPr>
          <w:rFonts w:ascii="Times New Roman" w:hAnsi="Times New Roman" w:cs="Times New Roman"/>
          <w:sz w:val="28"/>
          <w:szCs w:val="28"/>
        </w:rPr>
        <w:t xml:space="preserve">. Выдача дубликата заключения осуществляется без взимания платы в течение 10 </w:t>
      </w:r>
      <w:r w:rsidR="0081456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93181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19318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93181">
        <w:rPr>
          <w:rFonts w:ascii="Times New Roman" w:hAnsi="Times New Roman" w:cs="Times New Roman"/>
          <w:sz w:val="28"/>
          <w:szCs w:val="28"/>
        </w:rPr>
        <w:t xml:space="preserve"> </w:t>
      </w:r>
      <w:r w:rsidR="00283CF7">
        <w:rPr>
          <w:rFonts w:ascii="Times New Roman" w:hAnsi="Times New Roman" w:cs="Times New Roman"/>
          <w:sz w:val="28"/>
          <w:szCs w:val="28"/>
        </w:rPr>
        <w:t>О</w:t>
      </w:r>
      <w:r w:rsidRPr="00193181">
        <w:rPr>
          <w:rFonts w:ascii="Times New Roman" w:hAnsi="Times New Roman" w:cs="Times New Roman"/>
          <w:sz w:val="28"/>
          <w:szCs w:val="28"/>
        </w:rPr>
        <w:t>рганизацией письменного обращения за</w:t>
      </w:r>
      <w:r w:rsidR="0081456D">
        <w:rPr>
          <w:rFonts w:ascii="Times New Roman" w:hAnsi="Times New Roman" w:cs="Times New Roman"/>
          <w:sz w:val="28"/>
          <w:szCs w:val="28"/>
        </w:rPr>
        <w:t>казчика</w:t>
      </w:r>
      <w:r w:rsidRPr="00193181">
        <w:rPr>
          <w:rFonts w:ascii="Times New Roman" w:hAnsi="Times New Roman" w:cs="Times New Roman"/>
          <w:sz w:val="28"/>
          <w:szCs w:val="28"/>
        </w:rPr>
        <w:t>.</w:t>
      </w:r>
    </w:p>
    <w:p w:rsidR="00B83B5A" w:rsidRDefault="00E0198A" w:rsidP="00B83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3C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3B5A" w:rsidRPr="00B83B5A">
        <w:rPr>
          <w:rFonts w:ascii="Times New Roman" w:hAnsi="Times New Roman" w:cs="Times New Roman"/>
          <w:sz w:val="28"/>
          <w:szCs w:val="28"/>
        </w:rPr>
        <w:t>За проведение проверки сметной стои</w:t>
      </w:r>
      <w:r w:rsidR="005D0804">
        <w:rPr>
          <w:rFonts w:ascii="Times New Roman" w:hAnsi="Times New Roman" w:cs="Times New Roman"/>
          <w:sz w:val="28"/>
          <w:szCs w:val="28"/>
        </w:rPr>
        <w:t xml:space="preserve">мости взимается плата в размере 1 процента сметной стоимости </w:t>
      </w:r>
      <w:r w:rsidR="005D0804" w:rsidRPr="005D0804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5D0804">
        <w:rPr>
          <w:rFonts w:ascii="Times New Roman" w:hAnsi="Times New Roman" w:cs="Times New Roman"/>
          <w:sz w:val="28"/>
          <w:szCs w:val="28"/>
        </w:rPr>
        <w:t>объекта благоустройства, но не менее 24 тыс. рублей, в том числе налог на добавленную стоимость.</w:t>
      </w:r>
    </w:p>
    <w:p w:rsidR="005D0804" w:rsidRDefault="005D0804" w:rsidP="00B83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сметная стоимость объекта благоустройства  превышает 10 млн. рублей (без налога на добавленную стоимость), взимается плата в указанном размере с учетом поправочных коэффициентов: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090"/>
        <w:gridCol w:w="3096"/>
      </w:tblGrid>
      <w:tr w:rsidR="005D0804" w:rsidTr="00177239">
        <w:trPr>
          <w:jc w:val="center"/>
        </w:trPr>
        <w:tc>
          <w:tcPr>
            <w:tcW w:w="1101" w:type="dxa"/>
          </w:tcPr>
          <w:p w:rsidR="005D0804" w:rsidRDefault="005D0804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90" w:type="dxa"/>
          </w:tcPr>
          <w:p w:rsidR="005D0804" w:rsidRDefault="005D0804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благоустройства (без НДС), млн. рублей</w:t>
            </w:r>
          </w:p>
        </w:tc>
        <w:tc>
          <w:tcPr>
            <w:tcW w:w="3096" w:type="dxa"/>
          </w:tcPr>
          <w:p w:rsidR="005D0804" w:rsidRDefault="005D0804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Поправочный коэффициент</w:t>
            </w:r>
          </w:p>
        </w:tc>
      </w:tr>
      <w:tr w:rsidR="005D0804" w:rsidTr="00177239">
        <w:trPr>
          <w:jc w:val="center"/>
        </w:trPr>
        <w:tc>
          <w:tcPr>
            <w:tcW w:w="1101" w:type="dxa"/>
          </w:tcPr>
          <w:p w:rsidR="005D0804" w:rsidRDefault="00177239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0" w:type="dxa"/>
          </w:tcPr>
          <w:p w:rsidR="005D0804" w:rsidRDefault="00177239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 до 30</w:t>
            </w:r>
          </w:p>
        </w:tc>
        <w:tc>
          <w:tcPr>
            <w:tcW w:w="3096" w:type="dxa"/>
          </w:tcPr>
          <w:p w:rsidR="005D0804" w:rsidRDefault="00177239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5D0804" w:rsidTr="00177239">
        <w:trPr>
          <w:jc w:val="center"/>
        </w:trPr>
        <w:tc>
          <w:tcPr>
            <w:tcW w:w="1101" w:type="dxa"/>
          </w:tcPr>
          <w:p w:rsidR="005D0804" w:rsidRDefault="00177239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0" w:type="dxa"/>
          </w:tcPr>
          <w:p w:rsidR="005D0804" w:rsidRDefault="00177239" w:rsidP="00177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96" w:type="dxa"/>
          </w:tcPr>
          <w:p w:rsidR="005D0804" w:rsidRDefault="00177239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5D0804" w:rsidTr="00177239">
        <w:trPr>
          <w:jc w:val="center"/>
        </w:trPr>
        <w:tc>
          <w:tcPr>
            <w:tcW w:w="1101" w:type="dxa"/>
          </w:tcPr>
          <w:p w:rsidR="005D0804" w:rsidRDefault="00177239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0" w:type="dxa"/>
          </w:tcPr>
          <w:p w:rsidR="005D0804" w:rsidRDefault="00177239" w:rsidP="00177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096" w:type="dxa"/>
          </w:tcPr>
          <w:p w:rsidR="005D0804" w:rsidRDefault="00177239" w:rsidP="005D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</w:tbl>
    <w:p w:rsidR="00B83B5A" w:rsidRPr="00B83B5A" w:rsidRDefault="00B83B5A" w:rsidP="00B83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3B5A">
        <w:rPr>
          <w:rFonts w:ascii="Times New Roman" w:hAnsi="Times New Roman" w:cs="Times New Roman"/>
          <w:sz w:val="28"/>
          <w:szCs w:val="28"/>
        </w:rPr>
        <w:t>За проведение повторной проверки сметной стоимости взимается плата в размере 30 процентов размера платы за проведение первичной проверки сметной стоимости.</w:t>
      </w:r>
    </w:p>
    <w:p w:rsidR="00B83B5A" w:rsidRDefault="00E0198A" w:rsidP="00B83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3C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3B5A" w:rsidRPr="00B83B5A">
        <w:rPr>
          <w:rFonts w:ascii="Times New Roman" w:hAnsi="Times New Roman" w:cs="Times New Roman"/>
          <w:sz w:val="28"/>
          <w:szCs w:val="28"/>
        </w:rPr>
        <w:t>Оплата услуг по проведению проверки сметной стоимости производится независимо от результата проверки сметной стоимости.</w:t>
      </w:r>
    </w:p>
    <w:p w:rsidR="00E0198A" w:rsidRDefault="00E0198A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0198A" w:rsidRDefault="00E0198A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0198A" w:rsidRDefault="00E0198A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471" w:rsidRDefault="00332471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471" w:rsidRDefault="00332471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471" w:rsidRDefault="00332471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471" w:rsidRDefault="00332471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471" w:rsidRDefault="00332471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471" w:rsidRDefault="00332471" w:rsidP="00E01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332471" w:rsidSect="00277854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9D" w:rsidRDefault="00CC7A9D" w:rsidP="00277854">
      <w:pPr>
        <w:spacing w:after="0" w:line="240" w:lineRule="auto"/>
      </w:pPr>
      <w:r>
        <w:separator/>
      </w:r>
    </w:p>
  </w:endnote>
  <w:endnote w:type="continuationSeparator" w:id="0">
    <w:p w:rsidR="00CC7A9D" w:rsidRDefault="00CC7A9D" w:rsidP="0027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9D" w:rsidRDefault="00CC7A9D" w:rsidP="00277854">
      <w:pPr>
        <w:spacing w:after="0" w:line="240" w:lineRule="auto"/>
      </w:pPr>
      <w:r>
        <w:separator/>
      </w:r>
    </w:p>
  </w:footnote>
  <w:footnote w:type="continuationSeparator" w:id="0">
    <w:p w:rsidR="00CC7A9D" w:rsidRDefault="00CC7A9D" w:rsidP="0027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387555"/>
      <w:docPartObj>
        <w:docPartGallery w:val="Page Numbers (Top of Page)"/>
        <w:docPartUnique/>
      </w:docPartObj>
    </w:sdtPr>
    <w:sdtEndPr/>
    <w:sdtContent>
      <w:p w:rsidR="00283CF7" w:rsidRDefault="00283C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5E0">
          <w:rPr>
            <w:noProof/>
          </w:rPr>
          <w:t>4</w:t>
        </w:r>
        <w:r>
          <w:fldChar w:fldCharType="end"/>
        </w:r>
      </w:p>
    </w:sdtContent>
  </w:sdt>
  <w:p w:rsidR="00283CF7" w:rsidRDefault="00283C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40388"/>
    <w:multiLevelType w:val="hybridMultilevel"/>
    <w:tmpl w:val="1FD0E1CA"/>
    <w:lvl w:ilvl="0" w:tplc="8BA810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5772E1"/>
    <w:multiLevelType w:val="hybridMultilevel"/>
    <w:tmpl w:val="0CB26658"/>
    <w:lvl w:ilvl="0" w:tplc="AD5AE2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F0"/>
    <w:rsid w:val="000950F2"/>
    <w:rsid w:val="00177239"/>
    <w:rsid w:val="00193181"/>
    <w:rsid w:val="001E48E3"/>
    <w:rsid w:val="00230ADA"/>
    <w:rsid w:val="00277854"/>
    <w:rsid w:val="00283CF7"/>
    <w:rsid w:val="002B71AF"/>
    <w:rsid w:val="00332471"/>
    <w:rsid w:val="00334F56"/>
    <w:rsid w:val="003B638C"/>
    <w:rsid w:val="003C527A"/>
    <w:rsid w:val="00400FE3"/>
    <w:rsid w:val="0046484B"/>
    <w:rsid w:val="005526CE"/>
    <w:rsid w:val="00564E22"/>
    <w:rsid w:val="00587BAE"/>
    <w:rsid w:val="00587FFC"/>
    <w:rsid w:val="005D0804"/>
    <w:rsid w:val="005D0CB0"/>
    <w:rsid w:val="005E0BE4"/>
    <w:rsid w:val="0061311A"/>
    <w:rsid w:val="00615414"/>
    <w:rsid w:val="006736BF"/>
    <w:rsid w:val="006A17A4"/>
    <w:rsid w:val="006B7390"/>
    <w:rsid w:val="006D3343"/>
    <w:rsid w:val="00720E89"/>
    <w:rsid w:val="00742309"/>
    <w:rsid w:val="007C55CE"/>
    <w:rsid w:val="0081456D"/>
    <w:rsid w:val="0084317B"/>
    <w:rsid w:val="008A220C"/>
    <w:rsid w:val="008E1289"/>
    <w:rsid w:val="008F05AC"/>
    <w:rsid w:val="008F42A0"/>
    <w:rsid w:val="009137A6"/>
    <w:rsid w:val="00927ED4"/>
    <w:rsid w:val="00947CD9"/>
    <w:rsid w:val="0096324F"/>
    <w:rsid w:val="00967112"/>
    <w:rsid w:val="009D06BE"/>
    <w:rsid w:val="00A20BBD"/>
    <w:rsid w:val="00A46E80"/>
    <w:rsid w:val="00A506F0"/>
    <w:rsid w:val="00A513E3"/>
    <w:rsid w:val="00B1528C"/>
    <w:rsid w:val="00B83B5A"/>
    <w:rsid w:val="00BA5A9C"/>
    <w:rsid w:val="00BF089A"/>
    <w:rsid w:val="00C41E36"/>
    <w:rsid w:val="00C47274"/>
    <w:rsid w:val="00C53EBD"/>
    <w:rsid w:val="00C75F0C"/>
    <w:rsid w:val="00CA1555"/>
    <w:rsid w:val="00CA15E0"/>
    <w:rsid w:val="00CC7A9D"/>
    <w:rsid w:val="00D404AE"/>
    <w:rsid w:val="00D517E2"/>
    <w:rsid w:val="00D94D59"/>
    <w:rsid w:val="00D97EED"/>
    <w:rsid w:val="00DA29AE"/>
    <w:rsid w:val="00E0198A"/>
    <w:rsid w:val="00E945CF"/>
    <w:rsid w:val="00EA78F3"/>
    <w:rsid w:val="00F40DEB"/>
    <w:rsid w:val="00FA2116"/>
    <w:rsid w:val="00F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3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9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7854"/>
  </w:style>
  <w:style w:type="paragraph" w:styleId="a8">
    <w:name w:val="footer"/>
    <w:basedOn w:val="a"/>
    <w:link w:val="a9"/>
    <w:uiPriority w:val="99"/>
    <w:unhideWhenUsed/>
    <w:rsid w:val="0027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854"/>
  </w:style>
  <w:style w:type="table" w:styleId="aa">
    <w:name w:val="Table Grid"/>
    <w:basedOn w:val="a1"/>
    <w:uiPriority w:val="59"/>
    <w:rsid w:val="005D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3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9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7854"/>
  </w:style>
  <w:style w:type="paragraph" w:styleId="a8">
    <w:name w:val="footer"/>
    <w:basedOn w:val="a"/>
    <w:link w:val="a9"/>
    <w:uiPriority w:val="99"/>
    <w:unhideWhenUsed/>
    <w:rsid w:val="0027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854"/>
  </w:style>
  <w:style w:type="table" w:styleId="aa">
    <w:name w:val="Table Grid"/>
    <w:basedOn w:val="a1"/>
    <w:uiPriority w:val="59"/>
    <w:rsid w:val="005D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223E-8B6D-4694-8DB9-A21E915E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Пользователь Windows</cp:lastModifiedBy>
  <cp:revision>5</cp:revision>
  <cp:lastPrinted>2018-03-05T13:42:00Z</cp:lastPrinted>
  <dcterms:created xsi:type="dcterms:W3CDTF">2018-03-05T13:43:00Z</dcterms:created>
  <dcterms:modified xsi:type="dcterms:W3CDTF">2022-07-19T12:24:00Z</dcterms:modified>
</cp:coreProperties>
</file>